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335F" w14:textId="77777777" w:rsidR="0024342F" w:rsidRDefault="00862F20" w:rsidP="004E77B3">
      <w:pPr>
        <w:pBdr>
          <w:top w:val="single" w:sz="4" w:space="1" w:color="auto"/>
          <w:left w:val="single" w:sz="4" w:space="4" w:color="auto"/>
          <w:bottom w:val="single" w:sz="4" w:space="1" w:color="auto"/>
          <w:right w:val="single" w:sz="4" w:space="4" w:color="auto"/>
        </w:pBdr>
        <w:spacing w:after="0" w:line="240" w:lineRule="auto"/>
        <w:jc w:val="both"/>
        <w:rPr>
          <w:b/>
          <w:sz w:val="32"/>
          <w:szCs w:val="32"/>
        </w:rPr>
      </w:pPr>
      <w:r>
        <w:rPr>
          <w:b/>
          <w:sz w:val="32"/>
          <w:szCs w:val="32"/>
        </w:rPr>
        <w:t>GEBRUIK</w:t>
      </w:r>
      <w:r w:rsidR="00FD5195" w:rsidRPr="00FD5195">
        <w:rPr>
          <w:b/>
          <w:sz w:val="32"/>
          <w:szCs w:val="32"/>
        </w:rPr>
        <w:t>SOVEREENKOMST</w:t>
      </w:r>
      <w:r w:rsidR="00170A36">
        <w:rPr>
          <w:b/>
          <w:sz w:val="32"/>
          <w:szCs w:val="32"/>
        </w:rPr>
        <w:t xml:space="preserve"> </w:t>
      </w:r>
    </w:p>
    <w:p w14:paraId="5BE2B819" w14:textId="77777777" w:rsidR="0056770A" w:rsidRPr="00FD5195" w:rsidRDefault="00170A36" w:rsidP="004E77B3">
      <w:pPr>
        <w:pBdr>
          <w:top w:val="single" w:sz="4" w:space="1" w:color="auto"/>
          <w:left w:val="single" w:sz="4" w:space="4" w:color="auto"/>
          <w:bottom w:val="single" w:sz="4" w:space="1" w:color="auto"/>
          <w:right w:val="single" w:sz="4" w:space="4" w:color="auto"/>
        </w:pBdr>
        <w:spacing w:after="0" w:line="240" w:lineRule="auto"/>
        <w:jc w:val="both"/>
        <w:rPr>
          <w:b/>
          <w:sz w:val="32"/>
          <w:szCs w:val="32"/>
        </w:rPr>
      </w:pPr>
      <w:r>
        <w:rPr>
          <w:b/>
          <w:sz w:val="32"/>
          <w:szCs w:val="32"/>
        </w:rPr>
        <w:t>bij het</w:t>
      </w:r>
      <w:r w:rsidR="00A8026F">
        <w:rPr>
          <w:b/>
          <w:sz w:val="32"/>
          <w:szCs w:val="32"/>
        </w:rPr>
        <w:t xml:space="preserve"> eenmalig </w:t>
      </w:r>
      <w:r>
        <w:rPr>
          <w:b/>
          <w:sz w:val="32"/>
          <w:szCs w:val="32"/>
        </w:rPr>
        <w:t xml:space="preserve">gebruik van het kerkgebouw </w:t>
      </w:r>
      <w:r w:rsidR="00AA6788">
        <w:rPr>
          <w:b/>
          <w:sz w:val="32"/>
          <w:szCs w:val="32"/>
        </w:rPr>
        <w:t>(naam:)</w:t>
      </w:r>
      <w:r>
        <w:rPr>
          <w:b/>
          <w:sz w:val="32"/>
          <w:szCs w:val="32"/>
        </w:rPr>
        <w:t>…………..</w:t>
      </w:r>
    </w:p>
    <w:p w14:paraId="23BD8933" w14:textId="77777777" w:rsidR="0024342F" w:rsidRDefault="0024342F" w:rsidP="004E77B3">
      <w:pPr>
        <w:jc w:val="both"/>
        <w:rPr>
          <w:b/>
        </w:rPr>
      </w:pPr>
    </w:p>
    <w:p w14:paraId="39453581" w14:textId="77777777" w:rsidR="00FD5195" w:rsidRPr="00BA0B2D" w:rsidRDefault="00FD5195" w:rsidP="004E77B3">
      <w:pPr>
        <w:jc w:val="both"/>
        <w:rPr>
          <w:b/>
        </w:rPr>
      </w:pPr>
      <w:r w:rsidRPr="008F18CF">
        <w:rPr>
          <w:b/>
          <w:u w:val="single"/>
        </w:rPr>
        <w:t>TUSSEN</w:t>
      </w:r>
      <w:r w:rsidR="002A5BD4">
        <w:rPr>
          <w:b/>
          <w:u w:val="single"/>
        </w:rPr>
        <w:t xml:space="preserve"> ENERZIJDS</w:t>
      </w:r>
      <w:r w:rsidRPr="00BA0B2D">
        <w:rPr>
          <w:b/>
        </w:rPr>
        <w:t xml:space="preserve">: </w:t>
      </w:r>
    </w:p>
    <w:p w14:paraId="2F2276BF" w14:textId="77777777" w:rsidR="00AA6788" w:rsidRDefault="00FD5195" w:rsidP="004E77B3">
      <w:pPr>
        <w:jc w:val="both"/>
      </w:pPr>
      <w:r>
        <w:t>De</w:t>
      </w:r>
      <w:r w:rsidR="00045246">
        <w:t xml:space="preserve"> K</w:t>
      </w:r>
      <w:r w:rsidR="00170A36">
        <w:t xml:space="preserve">erkfabriek </w:t>
      </w:r>
      <w:r w:rsidR="00AA6788">
        <w:t>(naam)……</w:t>
      </w:r>
      <w:r w:rsidR="00170A36">
        <w:t xml:space="preserve">, </w:t>
      </w:r>
    </w:p>
    <w:p w14:paraId="583251E8" w14:textId="77777777" w:rsidR="00AA6788" w:rsidRDefault="00170A36" w:rsidP="004E77B3">
      <w:pPr>
        <w:jc w:val="both"/>
      </w:pPr>
      <w:r>
        <w:t xml:space="preserve">met zetel te </w:t>
      </w:r>
      <w:r w:rsidR="00AA6788">
        <w:t>(adres)</w:t>
      </w:r>
      <w:r>
        <w:t xml:space="preserve">………., ………….., </w:t>
      </w:r>
    </w:p>
    <w:p w14:paraId="1D7D06ED" w14:textId="77777777" w:rsidR="00AA6788" w:rsidRDefault="00AA6788" w:rsidP="004E77B3">
      <w:pPr>
        <w:jc w:val="both"/>
      </w:pPr>
      <w:r>
        <w:t>en ondernemingsnummer: ………………………..</w:t>
      </w:r>
    </w:p>
    <w:p w14:paraId="607F7D2D" w14:textId="77777777" w:rsidR="00FD5195" w:rsidRDefault="00170A36" w:rsidP="004E77B3">
      <w:pPr>
        <w:jc w:val="both"/>
      </w:pPr>
      <w:r>
        <w:t>vertegenwoordigd door</w:t>
      </w:r>
      <w:r w:rsidR="00045246">
        <w:t>:</w:t>
      </w:r>
      <w:r>
        <w:t xml:space="preserve"> …………., </w:t>
      </w:r>
      <w:r w:rsidR="00045246">
        <w:t xml:space="preserve">voorzitter en </w:t>
      </w:r>
      <w:r w:rsidR="00BA0B2D">
        <w:t>…………</w:t>
      </w:r>
      <w:r w:rsidR="00045246">
        <w:t>, secretaris</w:t>
      </w:r>
      <w:r w:rsidR="0024342F">
        <w:t xml:space="preserve"> (</w:t>
      </w:r>
      <w:r w:rsidR="00AA6788">
        <w:t xml:space="preserve">naam en </w:t>
      </w:r>
      <w:r w:rsidR="0024342F">
        <w:t>functie)</w:t>
      </w:r>
      <w:r>
        <w:t xml:space="preserve">, </w:t>
      </w:r>
    </w:p>
    <w:p w14:paraId="15F20157" w14:textId="77777777" w:rsidR="00170A36" w:rsidRDefault="00170A36" w:rsidP="004E77B3">
      <w:pPr>
        <w:jc w:val="both"/>
      </w:pPr>
      <w:r>
        <w:t xml:space="preserve">Hierna genoemd </w:t>
      </w:r>
      <w:r w:rsidR="00BA0B2D">
        <w:t>de ‘</w:t>
      </w:r>
      <w:r w:rsidR="00F9499A">
        <w:t>K</w:t>
      </w:r>
      <w:r w:rsidR="007F225C">
        <w:t>erk</w:t>
      </w:r>
      <w:r w:rsidR="00045246">
        <w:t>fabriek</w:t>
      </w:r>
      <w:r w:rsidR="007F225C">
        <w:t>’</w:t>
      </w:r>
    </w:p>
    <w:p w14:paraId="002A1FDB" w14:textId="77777777" w:rsidR="00BA0B2D" w:rsidRDefault="00BA0B2D" w:rsidP="004E77B3">
      <w:pPr>
        <w:jc w:val="both"/>
      </w:pPr>
    </w:p>
    <w:p w14:paraId="6B14BF57" w14:textId="77777777" w:rsidR="00BA0B2D" w:rsidRPr="008F18CF" w:rsidRDefault="00BA0B2D" w:rsidP="004E77B3">
      <w:pPr>
        <w:jc w:val="both"/>
        <w:rPr>
          <w:b/>
          <w:u w:val="single"/>
        </w:rPr>
      </w:pPr>
      <w:r w:rsidRPr="008F18CF">
        <w:rPr>
          <w:b/>
          <w:u w:val="single"/>
        </w:rPr>
        <w:t>EN</w:t>
      </w:r>
      <w:r w:rsidR="002A5BD4">
        <w:rPr>
          <w:b/>
          <w:u w:val="single"/>
        </w:rPr>
        <w:t xml:space="preserve"> ANDERZIJDS</w:t>
      </w:r>
      <w:r w:rsidRPr="008F18CF">
        <w:rPr>
          <w:b/>
          <w:u w:val="single"/>
        </w:rPr>
        <w:t xml:space="preserve"> </w:t>
      </w:r>
    </w:p>
    <w:p w14:paraId="15FD61F3" w14:textId="77777777" w:rsidR="00AA6788" w:rsidRDefault="00BA0B2D" w:rsidP="004E77B3">
      <w:pPr>
        <w:jc w:val="both"/>
      </w:pPr>
      <w:r>
        <w:t>……………………………..(naam organisatie</w:t>
      </w:r>
      <w:r w:rsidR="0024342F">
        <w:t>/bedrijf</w:t>
      </w:r>
      <w:r>
        <w:t xml:space="preserve">), </w:t>
      </w:r>
    </w:p>
    <w:p w14:paraId="34A35403" w14:textId="77777777" w:rsidR="00AA6788" w:rsidRDefault="00BA0B2D" w:rsidP="004E77B3">
      <w:pPr>
        <w:jc w:val="both"/>
      </w:pPr>
      <w:r>
        <w:t>met zetel te …….</w:t>
      </w:r>
      <w:r w:rsidR="0024342F">
        <w:t xml:space="preserve">, ………, </w:t>
      </w:r>
    </w:p>
    <w:p w14:paraId="78DABB6C" w14:textId="77777777" w:rsidR="00AA6788" w:rsidRDefault="002A5BD4" w:rsidP="004E77B3">
      <w:pPr>
        <w:jc w:val="both"/>
      </w:pPr>
      <w:r>
        <w:t xml:space="preserve">ondernemingsnummer …… </w:t>
      </w:r>
    </w:p>
    <w:p w14:paraId="7A55113F" w14:textId="77777777" w:rsidR="00BA0B2D" w:rsidRDefault="0024342F" w:rsidP="004E77B3">
      <w:pPr>
        <w:jc w:val="both"/>
      </w:pPr>
      <w:r>
        <w:t>vertegenwoordigd door……….., …….. (fun</w:t>
      </w:r>
      <w:r w:rsidR="003C3ABB">
        <w:t>ctie),</w:t>
      </w:r>
    </w:p>
    <w:p w14:paraId="2C839732" w14:textId="77777777" w:rsidR="00BA0B2D" w:rsidRDefault="0024342F" w:rsidP="004E77B3">
      <w:pPr>
        <w:jc w:val="both"/>
      </w:pPr>
      <w:r>
        <w:tab/>
        <w:t>Of</w:t>
      </w:r>
    </w:p>
    <w:p w14:paraId="4F4C3600" w14:textId="77777777" w:rsidR="00AA6788" w:rsidRDefault="0024342F" w:rsidP="004E77B3">
      <w:pPr>
        <w:jc w:val="both"/>
      </w:pPr>
      <w:r>
        <w:t>……………………………..(naam</w:t>
      </w:r>
      <w:r w:rsidR="004B36EA">
        <w:t xml:space="preserve"> indien het om een private persoon gaat</w:t>
      </w:r>
      <w:r>
        <w:t xml:space="preserve">), </w:t>
      </w:r>
    </w:p>
    <w:p w14:paraId="39C079DD" w14:textId="77777777" w:rsidR="0024342F" w:rsidRDefault="0024342F" w:rsidP="004E77B3">
      <w:pPr>
        <w:jc w:val="both"/>
      </w:pPr>
      <w:r>
        <w:t xml:space="preserve">met woonplaats te </w:t>
      </w:r>
      <w:r w:rsidR="004B36EA">
        <w:t xml:space="preserve">(adres): </w:t>
      </w:r>
      <w:r>
        <w:t>……., ……….</w:t>
      </w:r>
      <w:r w:rsidR="003C3ABB">
        <w:t>,</w:t>
      </w:r>
    </w:p>
    <w:p w14:paraId="280FE14A" w14:textId="77777777" w:rsidR="0024342F" w:rsidRDefault="003C3ABB" w:rsidP="004E77B3">
      <w:pPr>
        <w:jc w:val="both"/>
      </w:pPr>
      <w:r>
        <w:t xml:space="preserve">Hierna genoemd </w:t>
      </w:r>
      <w:r w:rsidR="003E33BF">
        <w:t>de ‘gebruiker’</w:t>
      </w:r>
    </w:p>
    <w:p w14:paraId="470B3AB4" w14:textId="77777777" w:rsidR="004E77B3" w:rsidRDefault="004E77B3" w:rsidP="004E77B3">
      <w:pPr>
        <w:autoSpaceDE w:val="0"/>
        <w:autoSpaceDN w:val="0"/>
        <w:adjustRightInd w:val="0"/>
        <w:spacing w:after="0" w:line="240" w:lineRule="auto"/>
        <w:jc w:val="both"/>
        <w:rPr>
          <w:color w:val="76923C" w:themeColor="accent3" w:themeShade="BF"/>
        </w:rPr>
      </w:pPr>
    </w:p>
    <w:p w14:paraId="39063FAB" w14:textId="77777777" w:rsidR="004E77B3" w:rsidRDefault="004E77B3" w:rsidP="004E77B3">
      <w:pPr>
        <w:autoSpaceDE w:val="0"/>
        <w:autoSpaceDN w:val="0"/>
        <w:adjustRightInd w:val="0"/>
        <w:spacing w:after="0" w:line="240" w:lineRule="auto"/>
        <w:jc w:val="both"/>
        <w:rPr>
          <w:color w:val="76923C" w:themeColor="accent3" w:themeShade="BF"/>
        </w:rPr>
      </w:pPr>
    </w:p>
    <w:p w14:paraId="0F4A5509" w14:textId="77777777" w:rsidR="004E77B3" w:rsidRDefault="004E77B3" w:rsidP="004E77B3">
      <w:pPr>
        <w:autoSpaceDE w:val="0"/>
        <w:autoSpaceDN w:val="0"/>
        <w:adjustRightInd w:val="0"/>
        <w:spacing w:after="0" w:line="240" w:lineRule="auto"/>
        <w:jc w:val="both"/>
        <w:rPr>
          <w:color w:val="76923C" w:themeColor="accent3" w:themeShade="BF"/>
        </w:rPr>
      </w:pPr>
    </w:p>
    <w:p w14:paraId="557F43A6" w14:textId="77777777" w:rsidR="004E77B3" w:rsidRDefault="004E77B3" w:rsidP="004E77B3">
      <w:pPr>
        <w:autoSpaceDE w:val="0"/>
        <w:autoSpaceDN w:val="0"/>
        <w:adjustRightInd w:val="0"/>
        <w:spacing w:after="0" w:line="240" w:lineRule="auto"/>
        <w:jc w:val="both"/>
        <w:rPr>
          <w:color w:val="76923C" w:themeColor="accent3" w:themeShade="BF"/>
        </w:rPr>
      </w:pPr>
    </w:p>
    <w:p w14:paraId="04428ABC" w14:textId="31AD0400" w:rsidR="002A5BD4" w:rsidRPr="004E77B3" w:rsidRDefault="00A44309" w:rsidP="004E77B3">
      <w:pPr>
        <w:autoSpaceDE w:val="0"/>
        <w:autoSpaceDN w:val="0"/>
        <w:adjustRightInd w:val="0"/>
        <w:spacing w:after="0" w:line="240" w:lineRule="auto"/>
        <w:jc w:val="both"/>
        <w:rPr>
          <w:rFonts w:ascii="TimesNewRoman,Bold" w:hAnsi="TimesNewRoman,Bold" w:cs="TimesNewRoman,Bold"/>
          <w:i/>
          <w:iCs/>
          <w:sz w:val="20"/>
          <w:szCs w:val="20"/>
        </w:rPr>
      </w:pPr>
      <w:r w:rsidRPr="004E77B3">
        <w:rPr>
          <w:rFonts w:ascii="TimesNewRoman,Bold" w:hAnsi="TimesNewRoman,Bold" w:cs="TimesNewRoman,Bold"/>
          <w:i/>
          <w:iCs/>
          <w:sz w:val="20"/>
          <w:szCs w:val="20"/>
        </w:rPr>
        <w:t>Voor een toelichting van de afspraken zie bijlage. Alle bijlagen maken</w:t>
      </w:r>
      <w:r w:rsidR="00757280" w:rsidRPr="004E77B3">
        <w:rPr>
          <w:rFonts w:ascii="TimesNewRoman,Bold" w:hAnsi="TimesNewRoman,Bold" w:cs="TimesNewRoman,Bold"/>
          <w:i/>
          <w:iCs/>
          <w:sz w:val="20"/>
          <w:szCs w:val="20"/>
        </w:rPr>
        <w:t xml:space="preserve"> </w:t>
      </w:r>
      <w:r w:rsidRPr="004E77B3">
        <w:rPr>
          <w:rFonts w:ascii="TimesNewRoman,Bold" w:hAnsi="TimesNewRoman,Bold" w:cs="TimesNewRoman,Bold"/>
          <w:i/>
          <w:iCs/>
          <w:sz w:val="20"/>
          <w:szCs w:val="20"/>
        </w:rPr>
        <w:t>integraal deel uit van deze gebruiksovereenkomst. Bij het ondertekenen</w:t>
      </w:r>
      <w:r w:rsidR="00757280" w:rsidRPr="004E77B3">
        <w:rPr>
          <w:rFonts w:ascii="TimesNewRoman,Bold" w:hAnsi="TimesNewRoman,Bold" w:cs="TimesNewRoman,Bold"/>
          <w:i/>
          <w:iCs/>
          <w:sz w:val="20"/>
          <w:szCs w:val="20"/>
        </w:rPr>
        <w:t xml:space="preserve"> </w:t>
      </w:r>
      <w:r w:rsidRPr="004E77B3">
        <w:rPr>
          <w:rFonts w:ascii="TimesNewRoman,Bold" w:hAnsi="TimesNewRoman,Bold" w:cs="TimesNewRoman,Bold"/>
          <w:i/>
          <w:iCs/>
          <w:sz w:val="20"/>
          <w:szCs w:val="20"/>
        </w:rPr>
        <w:t>van de overeenkomst worden de bijlagen geparafeerd en van datum voorzien.</w:t>
      </w:r>
    </w:p>
    <w:p w14:paraId="4A8FD00E" w14:textId="77777777" w:rsidR="004E77B3" w:rsidRDefault="004E77B3" w:rsidP="004E77B3">
      <w:pPr>
        <w:jc w:val="both"/>
        <w:rPr>
          <w:b/>
          <w:u w:val="single"/>
        </w:rPr>
      </w:pPr>
      <w:r>
        <w:rPr>
          <w:b/>
          <w:u w:val="single"/>
        </w:rPr>
        <w:br w:type="page"/>
      </w:r>
    </w:p>
    <w:p w14:paraId="44248900" w14:textId="3DFA68B5" w:rsidR="00FD5195" w:rsidRPr="008F18CF" w:rsidRDefault="0024342F" w:rsidP="004E77B3">
      <w:pPr>
        <w:jc w:val="both"/>
        <w:rPr>
          <w:b/>
          <w:u w:val="single"/>
        </w:rPr>
      </w:pPr>
      <w:r w:rsidRPr="008F18CF">
        <w:rPr>
          <w:b/>
          <w:u w:val="single"/>
        </w:rPr>
        <w:lastRenderedPageBreak/>
        <w:t xml:space="preserve">WORDT </w:t>
      </w:r>
      <w:r w:rsidR="002A5BD4">
        <w:rPr>
          <w:b/>
          <w:u w:val="single"/>
        </w:rPr>
        <w:t>OVEREENGEKOMEN ALS VOLGT</w:t>
      </w:r>
      <w:r w:rsidRPr="008F18CF">
        <w:rPr>
          <w:b/>
          <w:u w:val="single"/>
        </w:rPr>
        <w:t>:</w:t>
      </w:r>
    </w:p>
    <w:p w14:paraId="48A8AFD9" w14:textId="77777777" w:rsidR="0024342F" w:rsidRPr="008F18CF" w:rsidRDefault="008F18CF" w:rsidP="004E77B3">
      <w:pPr>
        <w:jc w:val="both"/>
        <w:rPr>
          <w:b/>
        </w:rPr>
      </w:pPr>
      <w:r w:rsidRPr="008F18CF">
        <w:rPr>
          <w:b/>
        </w:rPr>
        <w:t>A</w:t>
      </w:r>
      <w:r w:rsidR="0024342F" w:rsidRPr="008F18CF">
        <w:rPr>
          <w:b/>
        </w:rPr>
        <w:t xml:space="preserve">rtikel 1: </w:t>
      </w:r>
      <w:r w:rsidRPr="008F18CF">
        <w:rPr>
          <w:b/>
        </w:rPr>
        <w:t>Voorwerp van de overeenkomst</w:t>
      </w:r>
    </w:p>
    <w:p w14:paraId="0A6EF26D" w14:textId="77777777" w:rsidR="008F18CF" w:rsidRDefault="007F225C" w:rsidP="004E77B3">
      <w:pPr>
        <w:pStyle w:val="Lijstalinea"/>
        <w:numPr>
          <w:ilvl w:val="1"/>
          <w:numId w:val="6"/>
        </w:numPr>
        <w:ind w:left="0" w:firstLine="0"/>
        <w:jc w:val="both"/>
      </w:pPr>
      <w:r>
        <w:t xml:space="preserve">Het voorwerp van deze overeenkomst </w:t>
      </w:r>
      <w:r w:rsidR="00AA5343">
        <w:t xml:space="preserve">betreft het verlenen door de </w:t>
      </w:r>
      <w:r w:rsidR="00045246">
        <w:t>Kerkfabriek</w:t>
      </w:r>
      <w:r w:rsidR="00AA5343">
        <w:t xml:space="preserve"> van het gebruik en genot van een gedeelte van het</w:t>
      </w:r>
      <w:r>
        <w:t xml:space="preserve"> kerkgebouw ……, gelegen te ……….., ………..</w:t>
      </w:r>
      <w:r w:rsidR="00AA5343">
        <w:t xml:space="preserve"> aan de gebruiker.</w:t>
      </w:r>
    </w:p>
    <w:p w14:paraId="5D56E3DD" w14:textId="665095CC" w:rsidR="00C11673" w:rsidRDefault="007F225C" w:rsidP="004E77B3">
      <w:pPr>
        <w:jc w:val="both"/>
      </w:pPr>
      <w:r>
        <w:t>Meer specifiek gaat het in het kader van deze overeenkomst om het gebruik</w:t>
      </w:r>
      <w:r w:rsidR="00AA5343">
        <w:t xml:space="preserve"> en genot</w:t>
      </w:r>
      <w:r>
        <w:t xml:space="preserve"> van </w:t>
      </w:r>
      <w:r w:rsidR="00766A88">
        <w:t xml:space="preserve">de ruimtes </w:t>
      </w:r>
      <w:r w:rsidR="007A21A6">
        <w:t xml:space="preserve">en bijhorende accommodatie </w:t>
      </w:r>
      <w:r w:rsidR="00766A88">
        <w:t xml:space="preserve">uit het kerkgebouw, zoals vermeld </w:t>
      </w:r>
      <w:r w:rsidR="006938E0">
        <w:t xml:space="preserve">en aangeduid </w:t>
      </w:r>
      <w:r w:rsidR="00766A88">
        <w:t xml:space="preserve">op </w:t>
      </w:r>
      <w:r w:rsidR="006938E0">
        <w:t xml:space="preserve">het </w:t>
      </w:r>
      <w:r w:rsidR="00766A88">
        <w:t>in</w:t>
      </w:r>
      <w:r w:rsidR="004E77B3">
        <w:t xml:space="preserve"> bijlage </w:t>
      </w:r>
      <w:r w:rsidR="006938E0" w:rsidRPr="00E36226">
        <w:t>gevoegde plan</w:t>
      </w:r>
      <w:r w:rsidR="00C11673" w:rsidRPr="00E36226">
        <w:t>.</w:t>
      </w:r>
    </w:p>
    <w:p w14:paraId="69706BD3" w14:textId="77777777" w:rsidR="007F225C" w:rsidRPr="00C11673" w:rsidRDefault="007F225C" w:rsidP="004E77B3">
      <w:pPr>
        <w:jc w:val="both"/>
      </w:pPr>
      <w:r>
        <w:t xml:space="preserve">Al </w:t>
      </w:r>
      <w:r w:rsidRPr="00C11673">
        <w:t xml:space="preserve">de andere ruimtes </w:t>
      </w:r>
      <w:r w:rsidR="00766A88" w:rsidRPr="00C11673">
        <w:t xml:space="preserve">en bijhorende accommodatie </w:t>
      </w:r>
      <w:r w:rsidR="007A21A6" w:rsidRPr="00C11673">
        <w:t>mogen</w:t>
      </w:r>
      <w:r w:rsidRPr="00C11673">
        <w:t xml:space="preserve"> niet gebruikt worden door de gebruiker</w:t>
      </w:r>
      <w:r w:rsidR="006938E0">
        <w:t xml:space="preserve"> en blijven dus integraal voorbehouden voor de gebruikelijke bestemming </w:t>
      </w:r>
      <w:r w:rsidR="00440B49">
        <w:t xml:space="preserve">die </w:t>
      </w:r>
      <w:r w:rsidR="006938E0">
        <w:t xml:space="preserve">hieraan gegeven </w:t>
      </w:r>
      <w:r w:rsidR="00440B49">
        <w:t xml:space="preserve">werd </w:t>
      </w:r>
      <w:r w:rsidR="006938E0">
        <w:t xml:space="preserve">door de </w:t>
      </w:r>
      <w:r w:rsidR="00045246">
        <w:t>Kerkfabriek</w:t>
      </w:r>
      <w:r w:rsidR="006938E0">
        <w:t xml:space="preserve">, zonder </w:t>
      </w:r>
      <w:r w:rsidR="008206E8">
        <w:t xml:space="preserve">dat </w:t>
      </w:r>
      <w:r w:rsidR="006938E0">
        <w:t>di</w:t>
      </w:r>
      <w:r w:rsidR="008206E8">
        <w:t xml:space="preserve">t gebruik op enigerlei wijze </w:t>
      </w:r>
      <w:r w:rsidR="006938E0">
        <w:t xml:space="preserve">mag gehinderd of </w:t>
      </w:r>
      <w:r w:rsidR="00440B49">
        <w:t>op een andere wijze</w:t>
      </w:r>
      <w:r w:rsidR="006938E0">
        <w:t xml:space="preserve"> aangetast worden door de gebruiker, zowel in de normale uitoefening van diens rechten </w:t>
      </w:r>
      <w:r w:rsidR="00440B49">
        <w:t xml:space="preserve">die </w:t>
      </w:r>
      <w:r w:rsidR="006938E0">
        <w:t xml:space="preserve">hem verleend </w:t>
      </w:r>
      <w:r w:rsidR="00440B49">
        <w:t xml:space="preserve">worden </w:t>
      </w:r>
      <w:r w:rsidR="006938E0">
        <w:t>onder toepassing van onderhavige overeenkomst</w:t>
      </w:r>
      <w:r w:rsidR="00440B49">
        <w:t>, als daar</w:t>
      </w:r>
      <w:r w:rsidR="006938E0">
        <w:t>buiten</w:t>
      </w:r>
      <w:r w:rsidRPr="00C11673">
        <w:t>.</w:t>
      </w:r>
    </w:p>
    <w:p w14:paraId="18E575FD" w14:textId="77777777" w:rsidR="002F5696" w:rsidRDefault="00C11673" w:rsidP="004E77B3">
      <w:pPr>
        <w:pStyle w:val="Lijstalinea"/>
        <w:ind w:left="0"/>
        <w:jc w:val="both"/>
      </w:pPr>
      <w:r w:rsidRPr="00C11673">
        <w:t>1.2. De gebruiker erkent kennis te hebben van de staat waarin de ter beschikking gestelde ruimtes en accommodatie in het kerkgebouw zich bevinden</w:t>
      </w:r>
      <w:r w:rsidR="00AD2E63">
        <w:t xml:space="preserve"> en verklaart hieromtrent geen verdere beschrijving te verlangen en hier geen opmerkingen op te hebben.</w:t>
      </w:r>
      <w:r w:rsidR="008206E8">
        <w:t xml:space="preserve"> </w:t>
      </w:r>
      <w:r w:rsidR="002F5696">
        <w:t xml:space="preserve">De gebruiker meldt onmiddellijk aan de </w:t>
      </w:r>
      <w:r w:rsidR="00045246">
        <w:t>Kerkfabriek</w:t>
      </w:r>
      <w:r w:rsidR="002F5696">
        <w:t xml:space="preserve"> indien er zich veranderingen </w:t>
      </w:r>
      <w:r w:rsidR="008206E8">
        <w:t>in deze staat zouden voordoen.</w:t>
      </w:r>
    </w:p>
    <w:p w14:paraId="35EC39D0" w14:textId="77777777" w:rsidR="00C11673" w:rsidRDefault="00C11673" w:rsidP="004E77B3">
      <w:pPr>
        <w:pStyle w:val="Lijstalinea"/>
        <w:ind w:left="0"/>
        <w:jc w:val="both"/>
      </w:pPr>
    </w:p>
    <w:p w14:paraId="42729E4E" w14:textId="77777777" w:rsidR="008F18CF" w:rsidRPr="003C3ABB" w:rsidRDefault="008F18CF" w:rsidP="004E77B3">
      <w:pPr>
        <w:jc w:val="both"/>
        <w:rPr>
          <w:b/>
        </w:rPr>
      </w:pPr>
      <w:r w:rsidRPr="003C3ABB">
        <w:rPr>
          <w:b/>
        </w:rPr>
        <w:t>Artikel 2: Bestemming</w:t>
      </w:r>
      <w:r w:rsidR="002334D0">
        <w:rPr>
          <w:b/>
        </w:rPr>
        <w:t xml:space="preserve"> </w:t>
      </w:r>
      <w:r w:rsidR="002E4247">
        <w:rPr>
          <w:b/>
        </w:rPr>
        <w:t>–</w:t>
      </w:r>
      <w:r w:rsidR="002334D0">
        <w:rPr>
          <w:b/>
        </w:rPr>
        <w:t xml:space="preserve"> </w:t>
      </w:r>
      <w:r w:rsidR="002E4247">
        <w:rPr>
          <w:b/>
        </w:rPr>
        <w:t xml:space="preserve">eenmalig </w:t>
      </w:r>
      <w:r w:rsidR="002334D0">
        <w:rPr>
          <w:b/>
        </w:rPr>
        <w:t>gebruik</w:t>
      </w:r>
    </w:p>
    <w:p w14:paraId="422FE396" w14:textId="77777777" w:rsidR="002334D0" w:rsidRDefault="00F03743" w:rsidP="004E77B3">
      <w:pPr>
        <w:jc w:val="both"/>
      </w:pPr>
      <w:r>
        <w:t xml:space="preserve">2.1. </w:t>
      </w:r>
      <w:r w:rsidR="002334D0">
        <w:t>De gebruiker wordt toelating gegeven voor het</w:t>
      </w:r>
      <w:r w:rsidR="00AB7622">
        <w:t xml:space="preserve"> hierna nader gespecifieerde</w:t>
      </w:r>
      <w:r w:rsidR="002334D0">
        <w:t xml:space="preserve"> </w:t>
      </w:r>
      <w:r w:rsidR="002049ED">
        <w:t>eenma</w:t>
      </w:r>
      <w:r w:rsidR="004B0673">
        <w:t>l</w:t>
      </w:r>
      <w:r w:rsidR="002049ED">
        <w:t xml:space="preserve">ig </w:t>
      </w:r>
      <w:r w:rsidR="002334D0">
        <w:t xml:space="preserve">gebruik van </w:t>
      </w:r>
      <w:r w:rsidR="00CC171F">
        <w:t>het</w:t>
      </w:r>
      <w:r w:rsidR="007A21A6">
        <w:t xml:space="preserve"> kerkgebouw</w:t>
      </w:r>
      <w:r w:rsidR="00476C7A">
        <w:t xml:space="preserve"> en met verplichting voor de gebruiker om de ruimtes en bijhorende accommodatie enkel voor de hem toegestane bestemming te gebruiken</w:t>
      </w:r>
      <w:r w:rsidR="008206E8">
        <w:t>.</w:t>
      </w:r>
    </w:p>
    <w:p w14:paraId="423AD5BF" w14:textId="1C7F203E" w:rsidR="001E4601" w:rsidRDefault="001E4601" w:rsidP="004E77B3">
      <w:pPr>
        <w:jc w:val="both"/>
      </w:pPr>
      <w:r>
        <w:t>De concrete bestemming die de gebruiker aan de hem ter beschikking gestelde ruimtes en bijhorende accommodatie wenst te verlenen, is …</w:t>
      </w:r>
      <w:r w:rsidR="00E36226">
        <w:t>……………</w:t>
      </w:r>
      <w:r w:rsidR="0018180A">
        <w:t>…………………………………………………………………………………………………………………………………………………………………………………………………………………………………………………………………………………………………………</w:t>
      </w:r>
    </w:p>
    <w:p w14:paraId="6626DB93" w14:textId="77777777" w:rsidR="00C735A9" w:rsidRDefault="004920F8" w:rsidP="004E77B3">
      <w:pPr>
        <w:jc w:val="both"/>
      </w:pPr>
      <w:r>
        <w:t xml:space="preserve">Elke andere bestemming is dus uitdrukkelijk verboden, tenzij </w:t>
      </w:r>
      <w:r w:rsidR="008206E8">
        <w:t>deze blijkt</w:t>
      </w:r>
      <w:r>
        <w:t xml:space="preserve"> uit een andersluidende en voorafgaande schriftelijke, uitdrukkelijke toestemming van de </w:t>
      </w:r>
      <w:r w:rsidR="00045246">
        <w:t>Kerkfabriek</w:t>
      </w:r>
      <w:r>
        <w:t>.</w:t>
      </w:r>
    </w:p>
    <w:p w14:paraId="7BC27269" w14:textId="01B72308" w:rsidR="00E30CEA" w:rsidRDefault="00C735A9" w:rsidP="004E77B3">
      <w:pPr>
        <w:jc w:val="both"/>
      </w:pPr>
      <w:r>
        <w:t xml:space="preserve">2.2. </w:t>
      </w:r>
      <w:r w:rsidR="007F225C">
        <w:t xml:space="preserve">De gebruiker dient </w:t>
      </w:r>
      <w:r>
        <w:t xml:space="preserve">te allen tijde </w:t>
      </w:r>
      <w:r w:rsidR="007F225C">
        <w:t xml:space="preserve">het religieus-sacraal karakter en tevens de cultuurhistorische eigenheid van het kerkgebouw </w:t>
      </w:r>
      <w:r w:rsidR="008206E8">
        <w:t xml:space="preserve">te respecteren. </w:t>
      </w:r>
      <w:r w:rsidR="00E30CEA">
        <w:t>De liturgische activiteiten, zoals uitvaartdiensten, kerkelijke huwelijken en avonddiensten en andere erediensten, hebben ste</w:t>
      </w:r>
      <w:r w:rsidR="00DF33ED">
        <w:t>eds voorrang op de activiteiten</w:t>
      </w:r>
      <w:r w:rsidR="00E30CEA">
        <w:t xml:space="preserve"> waarvoor bij deze een gebruiksrecht wordt verleend en zullen in generlei mate door de gebruiker </w:t>
      </w:r>
      <w:r w:rsidR="00E30CEA" w:rsidRPr="00425B44">
        <w:t>mogen gehinderd of verstoord worden.</w:t>
      </w:r>
    </w:p>
    <w:p w14:paraId="2B8897C9" w14:textId="77777777" w:rsidR="0018180A" w:rsidRPr="0018180A" w:rsidRDefault="0018180A" w:rsidP="004E77B3">
      <w:pPr>
        <w:spacing w:after="0"/>
        <w:jc w:val="both"/>
      </w:pPr>
      <w:r w:rsidRPr="0018180A">
        <w:t xml:space="preserve">De Kerkfabriek behoudt zich ten allen tijde het ontegensprekelijke recht voor om een voorgesteld gebruik van het kerkgebouw gemotiveerd, en zonder vergoeding, te weigeren wanneer het niet overeenstemt met de in deze overeenkomst vermelde bepalingen.  Zij brengt haar gemotiveerde weigeringsbeslissing door middel van een aangetekend schrijven ter kennis van de gebruiker binnen de 5 dagen volgend op deze vaststelling. De gebruiker heeft vervolgens één week de tijd om een </w:t>
      </w:r>
      <w:r w:rsidRPr="0018180A">
        <w:lastRenderedPageBreak/>
        <w:t xml:space="preserve">aangepast voorstel aan de Kerkfabriek over te maken. Indien er geen overeenstemming kan bereikt worden, kan dit beschouwd worden als een reden om, conform artikel 8 van deze overeenkomst, de overeenkomst vroegtijdig te beëindigen. </w:t>
      </w:r>
    </w:p>
    <w:p w14:paraId="34AFE8B3" w14:textId="77777777" w:rsidR="00CE1898" w:rsidRDefault="00CE1898" w:rsidP="004E77B3">
      <w:pPr>
        <w:spacing w:after="0"/>
        <w:jc w:val="both"/>
      </w:pPr>
    </w:p>
    <w:p w14:paraId="5B7EF5EA" w14:textId="137B46D5" w:rsidR="00CE1898" w:rsidRDefault="00C25DAC" w:rsidP="004E77B3">
      <w:pPr>
        <w:spacing w:after="0"/>
        <w:jc w:val="both"/>
      </w:pPr>
      <w:r>
        <w:t>2.</w:t>
      </w:r>
      <w:r w:rsidR="00A44309">
        <w:t>3.</w:t>
      </w:r>
      <w:r>
        <w:t xml:space="preserve"> </w:t>
      </w:r>
      <w:r w:rsidR="00CE1898" w:rsidRPr="00425B44">
        <w:t xml:space="preserve">Het </w:t>
      </w:r>
      <w:r w:rsidR="002423D8">
        <w:t xml:space="preserve">inrichten en/of het </w:t>
      </w:r>
      <w:r w:rsidR="00CE1898" w:rsidRPr="00425B44">
        <w:t xml:space="preserve">schikken van </w:t>
      </w:r>
      <w:r>
        <w:t>het k</w:t>
      </w:r>
      <w:r w:rsidR="00CE1898" w:rsidRPr="00425B44">
        <w:t xml:space="preserve">erkgebouw voor het organiseren van het </w:t>
      </w:r>
      <w:r w:rsidR="00440B49">
        <w:t>eenmalig</w:t>
      </w:r>
      <w:r>
        <w:t xml:space="preserve"> gebruik</w:t>
      </w:r>
      <w:r w:rsidR="00CE1898" w:rsidRPr="00425B44">
        <w:t xml:space="preserve"> is uitsluitend ten laste van de </w:t>
      </w:r>
      <w:r>
        <w:t>gebruiker</w:t>
      </w:r>
      <w:r w:rsidR="00CE1898" w:rsidRPr="00425B44">
        <w:t>. Er mag in h</w:t>
      </w:r>
      <w:r>
        <w:t>et k</w:t>
      </w:r>
      <w:r w:rsidR="00CE1898" w:rsidRPr="00425B44">
        <w:t>erkgebouw niets verplaatst worden, zonde</w:t>
      </w:r>
      <w:r>
        <w:t xml:space="preserve">r voorafgaande toelating van een vertegenwoordiger van de </w:t>
      </w:r>
      <w:r w:rsidR="00045246">
        <w:t>Kerkfabriek</w:t>
      </w:r>
      <w:r w:rsidR="00CE1898" w:rsidRPr="00425B44">
        <w:t xml:space="preserve">. Na afloop van het </w:t>
      </w:r>
      <w:r w:rsidR="00953694">
        <w:t xml:space="preserve">eenmalig </w:t>
      </w:r>
      <w:r>
        <w:t xml:space="preserve">gebruik </w:t>
      </w:r>
      <w:r w:rsidR="00CE1898" w:rsidRPr="00425B44">
        <w:t xml:space="preserve">moet het </w:t>
      </w:r>
      <w:r>
        <w:t>k</w:t>
      </w:r>
      <w:r w:rsidR="00CE1898" w:rsidRPr="00425B44">
        <w:t xml:space="preserve">erkgebouw door de </w:t>
      </w:r>
      <w:r>
        <w:t>gebruiker</w:t>
      </w:r>
      <w:r w:rsidR="00CE1898" w:rsidRPr="00425B44">
        <w:t xml:space="preserve"> in dezelfde staat gebracht worden als bij aanvang.</w:t>
      </w:r>
    </w:p>
    <w:p w14:paraId="30ACF883" w14:textId="77777777" w:rsidR="00C25DAC" w:rsidRDefault="00C25DAC" w:rsidP="004E77B3">
      <w:pPr>
        <w:spacing w:after="0"/>
        <w:jc w:val="both"/>
      </w:pPr>
    </w:p>
    <w:p w14:paraId="1F0B5142" w14:textId="25430AE0" w:rsidR="00CE1898" w:rsidRPr="00425B44" w:rsidRDefault="00C25DAC" w:rsidP="004E77B3">
      <w:pPr>
        <w:spacing w:after="0"/>
        <w:jc w:val="both"/>
      </w:pPr>
      <w:r>
        <w:t>2.</w:t>
      </w:r>
      <w:r w:rsidR="00A44309">
        <w:t>4</w:t>
      </w:r>
      <w:r>
        <w:t xml:space="preserve">. </w:t>
      </w:r>
      <w:r w:rsidR="002049ED">
        <w:t>R</w:t>
      </w:r>
      <w:r w:rsidR="00CE1898" w:rsidRPr="00425B44">
        <w:t xml:space="preserve">oken is in het </w:t>
      </w:r>
      <w:r>
        <w:t>k</w:t>
      </w:r>
      <w:r w:rsidR="00CE1898" w:rsidRPr="00425B44">
        <w:t xml:space="preserve">erkgebouw strikt verboden gedurende de volledige duur van de terbeschikkingstelling aan de </w:t>
      </w:r>
      <w:r>
        <w:t>gebruiker</w:t>
      </w:r>
      <w:r w:rsidR="00CE1898" w:rsidRPr="00425B44">
        <w:t>.</w:t>
      </w:r>
    </w:p>
    <w:p w14:paraId="103916F6" w14:textId="77777777" w:rsidR="007F225C" w:rsidRDefault="007F225C" w:rsidP="004E77B3">
      <w:pPr>
        <w:jc w:val="both"/>
        <w:rPr>
          <w:b/>
        </w:rPr>
      </w:pPr>
    </w:p>
    <w:p w14:paraId="7932A7DE" w14:textId="77777777" w:rsidR="008F18CF" w:rsidRPr="003C3ABB" w:rsidRDefault="008F18CF" w:rsidP="004E77B3">
      <w:pPr>
        <w:jc w:val="both"/>
        <w:rPr>
          <w:b/>
        </w:rPr>
      </w:pPr>
      <w:r w:rsidRPr="003C3ABB">
        <w:rPr>
          <w:b/>
        </w:rPr>
        <w:t>Artikel 3: Duur</w:t>
      </w:r>
    </w:p>
    <w:p w14:paraId="275EDAF3" w14:textId="77777777" w:rsidR="007C282B" w:rsidRDefault="00F90229" w:rsidP="004E77B3">
      <w:pPr>
        <w:jc w:val="both"/>
      </w:pPr>
      <w:r>
        <w:t xml:space="preserve">3.1. </w:t>
      </w:r>
      <w:r w:rsidR="007C282B">
        <w:t>Deze overeenkomst vangt aan bij de ondertekening van deze overeenkomst en eindigt op ………</w:t>
      </w:r>
      <w:r w:rsidR="004C6935">
        <w:t>, zonder de mogelijkheid van stilzwijgende verlenging en dit laatste ook al zou de gebruiker de hem ter beschikking gestelde ruimtes nog betrekken op het ogenblik van het verstrijken van deze overeenkomst.</w:t>
      </w:r>
    </w:p>
    <w:p w14:paraId="7D0253F2" w14:textId="77777777" w:rsidR="00DF33ED" w:rsidRDefault="00F90229" w:rsidP="004E77B3">
      <w:pPr>
        <w:jc w:val="both"/>
      </w:pPr>
      <w:r>
        <w:t xml:space="preserve">3.2. </w:t>
      </w:r>
      <w:r w:rsidR="007C282B">
        <w:t xml:space="preserve">Onder voorbehoud van liturgische activiteiten die steeds voorrang hebben en mits </w:t>
      </w:r>
      <w:r w:rsidR="004E3587">
        <w:t xml:space="preserve">eerbiediging </w:t>
      </w:r>
      <w:r w:rsidR="007C282B">
        <w:t xml:space="preserve">van eventuele andere activiteiten waarvan de </w:t>
      </w:r>
      <w:r w:rsidR="00045246">
        <w:t>Kerkfabriek</w:t>
      </w:r>
      <w:r w:rsidR="007C282B">
        <w:t xml:space="preserve"> de gebruiker tijdig op de hoogte zal brengen, zal de gebruiker </w:t>
      </w:r>
      <w:r w:rsidR="004E3587">
        <w:t xml:space="preserve">de ter beschikking gestelde ruimtes en bijhorende </w:t>
      </w:r>
      <w:r w:rsidR="007032D3">
        <w:t>accommodatie</w:t>
      </w:r>
      <w:r w:rsidR="007C282B">
        <w:t xml:space="preserve"> mogen gebruiken</w:t>
      </w:r>
      <w:r w:rsidR="004C6935">
        <w:t xml:space="preserve"> </w:t>
      </w:r>
      <w:r w:rsidR="00DF33ED">
        <w:t>op volgende dag(en) en uren:</w:t>
      </w:r>
    </w:p>
    <w:p w14:paraId="5D5B698B" w14:textId="77777777" w:rsidR="00486578" w:rsidRDefault="00486578" w:rsidP="004E77B3">
      <w:pPr>
        <w:jc w:val="both"/>
      </w:pPr>
      <w:r>
        <w:t>Voor de voorbereiding van de activiteit en eventueel repetitie zonder publiekstoegang:</w:t>
      </w:r>
    </w:p>
    <w:p w14:paraId="16ECD270" w14:textId="77777777" w:rsidR="007C282B" w:rsidRDefault="00DF33ED" w:rsidP="004E77B3">
      <w:pPr>
        <w:ind w:firstLine="708"/>
        <w:jc w:val="both"/>
      </w:pPr>
      <w:r>
        <w:t>……… dag + datum), vanaf …….uur tot ……..uur</w:t>
      </w:r>
    </w:p>
    <w:p w14:paraId="1651DD78" w14:textId="77777777" w:rsidR="00486578" w:rsidRDefault="00486578" w:rsidP="004E77B3">
      <w:pPr>
        <w:ind w:firstLine="708"/>
        <w:jc w:val="both"/>
      </w:pPr>
      <w:r>
        <w:t>Voor de activiteit zelf en de afbraak en opruim:</w:t>
      </w:r>
    </w:p>
    <w:p w14:paraId="5DAA02B5" w14:textId="77777777" w:rsidR="00DF33ED" w:rsidRDefault="00DF33ED" w:rsidP="004E77B3">
      <w:pPr>
        <w:ind w:firstLine="708"/>
        <w:jc w:val="both"/>
      </w:pPr>
      <w:r>
        <w:t>……… dag + datum), vanaf …….uur tot ……..uur</w:t>
      </w:r>
    </w:p>
    <w:p w14:paraId="5E36C9D8" w14:textId="77777777" w:rsidR="002423D8" w:rsidRDefault="002423D8" w:rsidP="004E77B3">
      <w:pPr>
        <w:jc w:val="both"/>
      </w:pPr>
      <w:r>
        <w:t xml:space="preserve">Deze </w:t>
      </w:r>
      <w:r w:rsidR="0082478D">
        <w:t>gebruiks</w:t>
      </w:r>
      <w:r>
        <w:t xml:space="preserve">periode omvat de nodige opbouwtijd met het oog op het inrichten en/of het schikken van het kerkgebouw voor het voorziene </w:t>
      </w:r>
      <w:r w:rsidR="00DC5D6A">
        <w:t>eenmalige</w:t>
      </w:r>
      <w:r>
        <w:t xml:space="preserve"> gebruik, de eventueel door de gebruiker gewenste voorbereidingstijd (vb. repetitietijd)</w:t>
      </w:r>
      <w:r w:rsidR="00780FE0">
        <w:t xml:space="preserve"> en </w:t>
      </w:r>
      <w:r>
        <w:t xml:space="preserve">de afbraak- en opruimtijd. </w:t>
      </w:r>
    </w:p>
    <w:p w14:paraId="76EA597A" w14:textId="77777777" w:rsidR="00A76185" w:rsidRDefault="00A76185" w:rsidP="004E77B3">
      <w:pPr>
        <w:jc w:val="both"/>
      </w:pPr>
    </w:p>
    <w:p w14:paraId="1777A0BF" w14:textId="77777777" w:rsidR="008F18CF" w:rsidRDefault="008F18CF" w:rsidP="004E77B3">
      <w:pPr>
        <w:jc w:val="both"/>
        <w:rPr>
          <w:b/>
        </w:rPr>
      </w:pPr>
      <w:r w:rsidRPr="003C3ABB">
        <w:rPr>
          <w:b/>
        </w:rPr>
        <w:t xml:space="preserve">Artikel 4: </w:t>
      </w:r>
      <w:r w:rsidR="003C3ABB">
        <w:rPr>
          <w:b/>
        </w:rPr>
        <w:t>Om niet karakter</w:t>
      </w:r>
      <w:r w:rsidR="00C8426C">
        <w:rPr>
          <w:b/>
        </w:rPr>
        <w:t xml:space="preserve"> </w:t>
      </w:r>
    </w:p>
    <w:p w14:paraId="635E89F0" w14:textId="77777777" w:rsidR="003C3ABB" w:rsidRDefault="00F90229" w:rsidP="004E77B3">
      <w:pPr>
        <w:jc w:val="both"/>
      </w:pPr>
      <w:r>
        <w:t xml:space="preserve">4.1. Partijen verklaren uitdrukkelijk dat </w:t>
      </w:r>
      <w:r w:rsidR="003468D6">
        <w:t>onderhavige gebruiksovereenkomst principieel als om niet geldt</w:t>
      </w:r>
      <w:r>
        <w:t>.</w:t>
      </w:r>
    </w:p>
    <w:p w14:paraId="3CDEB220" w14:textId="77777777" w:rsidR="007032D3" w:rsidRDefault="003E4ACE" w:rsidP="004E77B3">
      <w:pPr>
        <w:jc w:val="both"/>
      </w:pPr>
      <w:r>
        <w:t xml:space="preserve">4.2. </w:t>
      </w:r>
      <w:r w:rsidR="00F90229">
        <w:t xml:space="preserve">Evenwel </w:t>
      </w:r>
      <w:r w:rsidR="003468D6">
        <w:t>zal de gebruiker ertoe gehouden zijn tussen te komen in het aandeel van de kosten (zoals kosten van verlichting</w:t>
      </w:r>
      <w:r w:rsidR="00FC5B49">
        <w:t>, onderhoud</w:t>
      </w:r>
      <w:r w:rsidR="003468D6">
        <w:t xml:space="preserve"> en verwarming) van de </w:t>
      </w:r>
      <w:r w:rsidR="00045246">
        <w:t>Kerkfabriek</w:t>
      </w:r>
      <w:r w:rsidR="003468D6">
        <w:t xml:space="preserve"> dat op zijn gebruik betrekking heeft.</w:t>
      </w:r>
    </w:p>
    <w:p w14:paraId="46644BB8" w14:textId="77777777" w:rsidR="00F90229" w:rsidRDefault="00F90229" w:rsidP="004E77B3">
      <w:pPr>
        <w:jc w:val="both"/>
      </w:pPr>
      <w:r>
        <w:lastRenderedPageBreak/>
        <w:t xml:space="preserve">Deze </w:t>
      </w:r>
      <w:r w:rsidR="008762BE">
        <w:t xml:space="preserve">tussenkomst in de kosten dient uiterlijk 7 dagen voor de in </w:t>
      </w:r>
      <w:r w:rsidR="00DC5D6A">
        <w:t xml:space="preserve">artikel 3.2. vermelde </w:t>
      </w:r>
      <w:proofErr w:type="spellStart"/>
      <w:r w:rsidR="00DC5D6A">
        <w:t>gebruiksdag</w:t>
      </w:r>
      <w:proofErr w:type="spellEnd"/>
      <w:r w:rsidR="00DC5D6A">
        <w:t>(en)</w:t>
      </w:r>
      <w:r w:rsidR="008762BE">
        <w:t xml:space="preserve"> op rekeningnummer…………………………van de </w:t>
      </w:r>
      <w:r w:rsidR="00045246">
        <w:t>Kerkfabriek</w:t>
      </w:r>
      <w:r w:rsidR="008762BE">
        <w:t xml:space="preserve"> gestort te worden</w:t>
      </w:r>
      <w:r w:rsidR="00440F75">
        <w:t xml:space="preserve"> en wordt hier forfaitair bepaald op een bedrag van … EUR</w:t>
      </w:r>
      <w:r w:rsidR="00FC5B49">
        <w:t xml:space="preserve"> voor gebruik zonder verwarming en …. EUR voor gebruik met verwarming aangepast aan het kerkgebruik</w:t>
      </w:r>
      <w:r w:rsidR="008762BE">
        <w:t>.</w:t>
      </w:r>
      <w:r w:rsidR="00C62A93">
        <w:t xml:space="preserve"> Deze vergoeding dekt de kosten voor de dag van de activiteit zelf. Voor de dagdelen voor de voorbereiding van de activiteit wordt het forfaitair bedrag vastgesteld op … EUR voor gebruik zonder verwarming en …. EUR voor gebruik met verwarming aangepast aan het kerkgebruik.</w:t>
      </w:r>
    </w:p>
    <w:p w14:paraId="10B9A05F" w14:textId="77777777" w:rsidR="00DC5D6A" w:rsidRDefault="009A5782" w:rsidP="004E77B3">
      <w:pPr>
        <w:jc w:val="both"/>
      </w:pPr>
      <w:r>
        <w:t>4.3. Alle sommen die in het kader van deze overeenkomst verschuldigd zijn door de gebruiker, brengen vanaf hun datum van eisbaarheid en zonder dat dit een uitdrukkelijke ingebrekestelling vereist</w:t>
      </w:r>
      <w:r w:rsidR="00DC5D6A">
        <w:t>,</w:t>
      </w:r>
      <w:r>
        <w:t xml:space="preserve"> van rechtswege een</w:t>
      </w:r>
      <w:r w:rsidR="001F3E79">
        <w:t xml:space="preserve"> verwijlinterest op van 10% per jaar tot aan hun volledige betaling en zonder dat dit afbreuk doet aan enige andere rechten van de </w:t>
      </w:r>
      <w:r w:rsidR="00045246">
        <w:t>Kerkfabriek</w:t>
      </w:r>
      <w:r w:rsidR="001F3E79">
        <w:t>.</w:t>
      </w:r>
    </w:p>
    <w:p w14:paraId="3C4A1DC6" w14:textId="77777777" w:rsidR="00EA4C0A" w:rsidRDefault="00D81216" w:rsidP="004E77B3">
      <w:pPr>
        <w:jc w:val="both"/>
      </w:pPr>
      <w:r w:rsidRPr="00DC5D6A">
        <w:t>(</w:t>
      </w:r>
      <w:r w:rsidR="00DC5D6A" w:rsidRPr="00DC5D6A">
        <w:rPr>
          <w:i/>
        </w:rPr>
        <w:t>Eventueel</w:t>
      </w:r>
      <w:r w:rsidR="00DC5D6A">
        <w:t xml:space="preserve">: </w:t>
      </w:r>
      <w:r w:rsidR="009A5782" w:rsidRPr="00DC5D6A">
        <w:t>4.4</w:t>
      </w:r>
      <w:r w:rsidR="00682353" w:rsidRPr="00DC5D6A">
        <w:t>.</w:t>
      </w:r>
      <w:r w:rsidRPr="00DC5D6A">
        <w:t xml:space="preserve"> Waarborg</w:t>
      </w:r>
      <w:r w:rsidR="008762BE" w:rsidRPr="00DC5D6A">
        <w:t>:</w:t>
      </w:r>
      <w:r w:rsidR="00DC5D6A">
        <w:t xml:space="preserve"> </w:t>
      </w:r>
      <w:r w:rsidR="008762BE">
        <w:t xml:space="preserve">Om de goede en volledige uitvoering van zijn verplichtingen te waarborgen zal de gebruiker een bedrag van ……… EUR storten als waarborg </w:t>
      </w:r>
      <w:r w:rsidR="00DC5D6A">
        <w:t xml:space="preserve">en dit </w:t>
      </w:r>
      <w:r w:rsidR="008762BE">
        <w:t xml:space="preserve">op </w:t>
      </w:r>
      <w:r w:rsidR="00FC5B49">
        <w:t>de</w:t>
      </w:r>
      <w:r w:rsidR="008762BE">
        <w:t xml:space="preserve"> bankrekening van de </w:t>
      </w:r>
      <w:r w:rsidR="00045246">
        <w:t>Kerkfabriek</w:t>
      </w:r>
      <w:r w:rsidR="008762BE">
        <w:t xml:space="preserve">. </w:t>
      </w:r>
      <w:r w:rsidR="005E00AB">
        <w:t xml:space="preserve">De gebruiker legt uiterlijk op het ogenblik van de ondertekening van onderhavige overeenkomst hiervan het bewijs </w:t>
      </w:r>
      <w:r w:rsidR="00EA4C0A">
        <w:t>voor</w:t>
      </w:r>
      <w:r w:rsidR="005E00AB">
        <w:t xml:space="preserve"> aan de </w:t>
      </w:r>
      <w:r w:rsidR="00045246">
        <w:t>Kerkfabriek</w:t>
      </w:r>
      <w:r w:rsidR="005E00AB">
        <w:t>.</w:t>
      </w:r>
      <w:r w:rsidR="00DC5D6A">
        <w:t xml:space="preserve"> </w:t>
      </w:r>
    </w:p>
    <w:p w14:paraId="026516CA" w14:textId="77777777" w:rsidR="008762BE" w:rsidRPr="008762BE" w:rsidRDefault="00FC5B49" w:rsidP="004E77B3">
      <w:pPr>
        <w:jc w:val="both"/>
      </w:pPr>
      <w:r>
        <w:t>D</w:t>
      </w:r>
      <w:r w:rsidR="005E00AB" w:rsidRPr="005E00AB">
        <w:t xml:space="preserve">e waarborgsom, </w:t>
      </w:r>
      <w:r>
        <w:t>kan in geval van beschadiging of niet naleven van de verplichtingen door</w:t>
      </w:r>
      <w:r w:rsidR="005E00AB" w:rsidRPr="005E00AB">
        <w:t xml:space="preserve"> de </w:t>
      </w:r>
      <w:r w:rsidR="00DC5D6A">
        <w:t>Kerkfabriek</w:t>
      </w:r>
      <w:r w:rsidR="005E00AB" w:rsidRPr="005E00AB">
        <w:t xml:space="preserve"> </w:t>
      </w:r>
      <w:r>
        <w:t>ingehouden worden na voorlegging van een gemotiveerde beslissing.</w:t>
      </w:r>
    </w:p>
    <w:p w14:paraId="7B27FF66" w14:textId="77777777" w:rsidR="008762BE" w:rsidRDefault="008762BE" w:rsidP="004E77B3">
      <w:pPr>
        <w:jc w:val="both"/>
        <w:rPr>
          <w:b/>
        </w:rPr>
      </w:pPr>
    </w:p>
    <w:p w14:paraId="487DD8DA" w14:textId="77777777" w:rsidR="003C3ABB" w:rsidRPr="003C3ABB" w:rsidRDefault="003C3ABB" w:rsidP="004E77B3">
      <w:pPr>
        <w:jc w:val="both"/>
        <w:rPr>
          <w:b/>
        </w:rPr>
      </w:pPr>
      <w:r>
        <w:rPr>
          <w:b/>
        </w:rPr>
        <w:t xml:space="preserve">Artikel 5: </w:t>
      </w:r>
      <w:r w:rsidR="00561EF6">
        <w:rPr>
          <w:b/>
        </w:rPr>
        <w:t>V</w:t>
      </w:r>
      <w:r w:rsidR="003E33BF">
        <w:rPr>
          <w:b/>
        </w:rPr>
        <w:t>erplichtingen gebruiker</w:t>
      </w:r>
    </w:p>
    <w:p w14:paraId="1EF50A39" w14:textId="77777777" w:rsidR="00473C8A" w:rsidRDefault="00266BE2" w:rsidP="004E77B3">
      <w:pPr>
        <w:jc w:val="both"/>
      </w:pPr>
      <w:r>
        <w:t>5.1. Eventueel benodigde ver</w:t>
      </w:r>
      <w:r w:rsidR="00473C8A">
        <w:t xml:space="preserve">gunningen </w:t>
      </w:r>
      <w:r>
        <w:t xml:space="preserve">voor het </w:t>
      </w:r>
      <w:r w:rsidR="00DC5D6A">
        <w:t xml:space="preserve">eenmalig </w:t>
      </w:r>
      <w:r>
        <w:t>gebruik dienen door de gebruiker zelf te</w:t>
      </w:r>
      <w:r w:rsidR="00DC5D6A">
        <w:t xml:space="preserve"> worden aangevraagd. </w:t>
      </w:r>
      <w:r>
        <w:t>Indien op enig moment blijkt dat een benodigde vergunning ontbreekt, is het gebruik van het kerkgebouw vanaf dat moment niet langer toegestaan, hetgeen onverlet laat de verschuldigdheid van het overeengekomen bedrag als tussenkomt in de kosten.</w:t>
      </w:r>
    </w:p>
    <w:p w14:paraId="3995FD2E" w14:textId="77777777" w:rsidR="00266BE2" w:rsidRDefault="00266BE2" w:rsidP="004E77B3">
      <w:pPr>
        <w:jc w:val="both"/>
      </w:pPr>
      <w:r>
        <w:t xml:space="preserve">5.2. De gebruiker wordt er uitdrukkelijk op gewezen dat hij </w:t>
      </w:r>
      <w:r w:rsidR="00DC5D6A">
        <w:t xml:space="preserve">de </w:t>
      </w:r>
      <w:r>
        <w:t>desbetreffende veiligheidsvoorschriften</w:t>
      </w:r>
      <w:r w:rsidR="001667DF">
        <w:t>, evenals alle andere te volgen voorschriften,</w:t>
      </w:r>
      <w:r>
        <w:t xml:space="preserve"> dient na te komen.</w:t>
      </w:r>
      <w:r w:rsidR="00DC5D6A">
        <w:t xml:space="preserve"> </w:t>
      </w:r>
      <w:r w:rsidR="001667DF">
        <w:t xml:space="preserve">Hij zal er tevens voor zorgen dat het kerkgebouw </w:t>
      </w:r>
      <w:r w:rsidR="00DC5D6A">
        <w:t xml:space="preserve">tijdens het eenmalig gebruik </w:t>
      </w:r>
      <w:r w:rsidR="001667DF">
        <w:t xml:space="preserve">in een verzorgde en netjes onderhouden staat blijft. </w:t>
      </w:r>
    </w:p>
    <w:p w14:paraId="4A1EAAB2" w14:textId="77777777" w:rsidR="00561EF6" w:rsidRDefault="00561EF6" w:rsidP="004E77B3">
      <w:pPr>
        <w:jc w:val="both"/>
      </w:pPr>
      <w:r>
        <w:t xml:space="preserve">5.3. De gebruiker stelt vooraf aan de </w:t>
      </w:r>
      <w:r w:rsidR="00045246">
        <w:t>Kerkfabriek</w:t>
      </w:r>
      <w:r>
        <w:t xml:space="preserve"> een overeengekomen aantal </w:t>
      </w:r>
      <w:r w:rsidR="00DC5D6A">
        <w:t xml:space="preserve">toegangsbewijzen of </w:t>
      </w:r>
      <w:r>
        <w:t xml:space="preserve">vrijkaarten ter beschikking die toegang verschaffen tot </w:t>
      </w:r>
      <w:r w:rsidR="00DC5D6A">
        <w:t>het</w:t>
      </w:r>
      <w:r w:rsidR="00E5102D">
        <w:t xml:space="preserve"> in deze overeenkomst toegestane </w:t>
      </w:r>
      <w:r w:rsidR="00DC5D6A">
        <w:t>eenmalig gebruik</w:t>
      </w:r>
      <w:r>
        <w:t xml:space="preserve"> van het kerkgebo</w:t>
      </w:r>
      <w:r w:rsidR="004528B2">
        <w:t xml:space="preserve">uw.  De </w:t>
      </w:r>
      <w:r w:rsidR="00045246">
        <w:t>Kerkfabriek</w:t>
      </w:r>
      <w:r w:rsidR="004528B2">
        <w:t xml:space="preserve"> heeft bovendien te</w:t>
      </w:r>
      <w:r>
        <w:t xml:space="preserve"> alle</w:t>
      </w:r>
      <w:r w:rsidR="004528B2">
        <w:t>n tijde</w:t>
      </w:r>
      <w:r>
        <w:t xml:space="preserve"> een toegangsrecht tot het kerkgebouw</w:t>
      </w:r>
      <w:r w:rsidR="004528B2">
        <w:t>, waaronder de aan de gebruiker ter beschikking gestelde ruimtes</w:t>
      </w:r>
      <w:r>
        <w:t>.</w:t>
      </w:r>
    </w:p>
    <w:p w14:paraId="15875877" w14:textId="77777777" w:rsidR="00561EF6" w:rsidRDefault="00561EF6" w:rsidP="004E77B3">
      <w:pPr>
        <w:jc w:val="both"/>
      </w:pPr>
      <w:r>
        <w:t xml:space="preserve">5.4. De gebruiker maakt tevens </w:t>
      </w:r>
      <w:r w:rsidR="004C2FFF">
        <w:t xml:space="preserve">tijdig een exemplaar van zijn affiches en/of folders </w:t>
      </w:r>
      <w:r w:rsidR="00B84C88">
        <w:t xml:space="preserve">over </w:t>
      </w:r>
      <w:r w:rsidR="004C2FFF">
        <w:t xml:space="preserve">aan de </w:t>
      </w:r>
      <w:r w:rsidR="00045246">
        <w:t>Kerkfabriek</w:t>
      </w:r>
      <w:r w:rsidR="00DC5D6A">
        <w:t xml:space="preserve">. </w:t>
      </w:r>
      <w:r w:rsidR="004C2FFF">
        <w:t xml:space="preserve">Deze affiches en/of folders, evenals alle andere reclame, dienen verzoenbaar te zijn met </w:t>
      </w:r>
      <w:r w:rsidR="006E306E">
        <w:t xml:space="preserve">het </w:t>
      </w:r>
      <w:r w:rsidR="004C2FFF">
        <w:t>re</w:t>
      </w:r>
      <w:r w:rsidR="00045246">
        <w:t>ligieus-sacraal karakter van het kerkgebouw</w:t>
      </w:r>
      <w:r w:rsidR="00DC5D6A">
        <w:t>.</w:t>
      </w:r>
    </w:p>
    <w:p w14:paraId="045992FE" w14:textId="77777777" w:rsidR="00473C8A" w:rsidRDefault="00B84C88" w:rsidP="004E77B3">
      <w:pPr>
        <w:jc w:val="both"/>
      </w:pPr>
      <w:r>
        <w:t>5.5. De gebruiker kan slechts mits uitdrukkelijke toestemming vanwege de Kerk</w:t>
      </w:r>
      <w:r w:rsidR="00045246">
        <w:t>fabriek</w:t>
      </w:r>
      <w:r>
        <w:t xml:space="preserve"> reclame aanbrengen aan de buitenkant en </w:t>
      </w:r>
      <w:r w:rsidR="00DC5D6A">
        <w:t>binnenkant van het kerkgebouw.</w:t>
      </w:r>
    </w:p>
    <w:p w14:paraId="7B68D1DE" w14:textId="77777777" w:rsidR="00315B7C" w:rsidRDefault="00315B7C" w:rsidP="004E77B3">
      <w:pPr>
        <w:jc w:val="both"/>
      </w:pPr>
      <w:r>
        <w:lastRenderedPageBreak/>
        <w:t xml:space="preserve">5.6. Indien aan de gebruiker een sleutel </w:t>
      </w:r>
      <w:r w:rsidR="00DC5D6A">
        <w:t xml:space="preserve">van het kerkgebouw </w:t>
      </w:r>
      <w:r>
        <w:t>wordt overhandigd</w:t>
      </w:r>
      <w:r w:rsidR="00DC5D6A">
        <w:t>,</w:t>
      </w:r>
      <w:r>
        <w:t xml:space="preserve"> zal hij hiermede zeer omzichtig omgaan en </w:t>
      </w:r>
      <w:r w:rsidR="00DC5D6A">
        <w:t xml:space="preserve">deze </w:t>
      </w:r>
      <w:r>
        <w:t>op het einde van de</w:t>
      </w:r>
      <w:r w:rsidR="00DC5D6A">
        <w:t xml:space="preserve">ze overeenkomst terugbezorgen. </w:t>
      </w:r>
      <w:r>
        <w:t>De gebruiker zal deze sleutel niet aan derden overhandigen noch er duplicaten van (laten) vervaardigen.</w:t>
      </w:r>
    </w:p>
    <w:p w14:paraId="7F48294E" w14:textId="77777777" w:rsidR="008459D9" w:rsidRDefault="008459D9" w:rsidP="004E77B3">
      <w:pPr>
        <w:jc w:val="both"/>
      </w:pPr>
      <w:r>
        <w:t>5.7. De gebruiker zal nooit de maximale capaciteit van het aantal aanwezigen in het kerkgebouw, of een onderdeel van het kerkgebouw, overschrijden en is er dan ook volledig verantwoordelijk voor.</w:t>
      </w:r>
    </w:p>
    <w:p w14:paraId="0E6598B0" w14:textId="77777777" w:rsidR="008459D9" w:rsidRDefault="008459D9" w:rsidP="004E77B3">
      <w:pPr>
        <w:jc w:val="both"/>
      </w:pPr>
      <w:r>
        <w:t>5.8. De gebruiker verbindt er zich toe geen overlast voortkomende uit geluidshinder, samenscholing enz. te zullen berokkenen aan de omwonenden.</w:t>
      </w:r>
    </w:p>
    <w:p w14:paraId="6A9F5B72" w14:textId="77777777" w:rsidR="00B84C88" w:rsidRDefault="00315B7C" w:rsidP="004E77B3">
      <w:pPr>
        <w:jc w:val="both"/>
      </w:pPr>
      <w:r>
        <w:t>5.</w:t>
      </w:r>
      <w:r w:rsidR="008459D9">
        <w:t>9</w:t>
      </w:r>
      <w:r w:rsidR="00B84C88">
        <w:t>. De gebruiker doet e</w:t>
      </w:r>
      <w:r w:rsidR="006301B8">
        <w:t>r alles om deze overeenkomst te</w:t>
      </w:r>
      <w:r w:rsidR="00B84C88">
        <w:t xml:space="preserve"> goeder trouw uit voeren.</w:t>
      </w:r>
    </w:p>
    <w:p w14:paraId="7E841780" w14:textId="77777777" w:rsidR="00E0114F" w:rsidRDefault="00E0114F" w:rsidP="004E77B3">
      <w:pPr>
        <w:jc w:val="both"/>
      </w:pPr>
      <w:r>
        <w:t>5.</w:t>
      </w:r>
      <w:r w:rsidR="008459D9">
        <w:t>10</w:t>
      </w:r>
      <w:r>
        <w:t>. De gebruiker is ertoe gehouden de hem ter beschikking gestelde ruimtes en bijhorende accommodatie in een goede staat van onderhoud terug te geven aan de Kerk. De teruggave dient te geschieden op de datum van het verstrijken van de in artikel 3 omschreven duur. De gebruiker zal hiertoe de ruimtes vol</w:t>
      </w:r>
      <w:r w:rsidR="006301B8">
        <w:t xml:space="preserve">ledig dienen te ontruimen, </w:t>
      </w:r>
      <w:r>
        <w:t>te kuisen</w:t>
      </w:r>
      <w:r w:rsidR="006301B8">
        <w:t xml:space="preserve"> en te schikken volgens de instructies van de Kerkfabriek</w:t>
      </w:r>
      <w:r>
        <w:t xml:space="preserve">. In voorkomend geval draagt de gebruiker tevens de kosten voor de herstelling </w:t>
      </w:r>
      <w:r w:rsidR="006301B8">
        <w:t>van schade die toegebracht werd a</w:t>
      </w:r>
      <w:r>
        <w:t>an deze ruimtes.</w:t>
      </w:r>
    </w:p>
    <w:p w14:paraId="2C8689B4" w14:textId="77777777" w:rsidR="00B84C88" w:rsidRDefault="00B84C88" w:rsidP="004E77B3">
      <w:pPr>
        <w:jc w:val="both"/>
        <w:rPr>
          <w:b/>
        </w:rPr>
      </w:pPr>
    </w:p>
    <w:p w14:paraId="405D9023" w14:textId="77777777" w:rsidR="00914633" w:rsidRPr="00F03743" w:rsidRDefault="00030322" w:rsidP="004E77B3">
      <w:pPr>
        <w:jc w:val="both"/>
        <w:rPr>
          <w:b/>
        </w:rPr>
      </w:pPr>
      <w:r>
        <w:rPr>
          <w:b/>
        </w:rPr>
        <w:t>Artikel 6</w:t>
      </w:r>
      <w:r w:rsidR="00914633" w:rsidRPr="00F03743">
        <w:rPr>
          <w:b/>
        </w:rPr>
        <w:t xml:space="preserve">: </w:t>
      </w:r>
      <w:r w:rsidR="005F03F6">
        <w:rPr>
          <w:b/>
        </w:rPr>
        <w:t xml:space="preserve">Projectfiche </w:t>
      </w:r>
    </w:p>
    <w:p w14:paraId="606F6F12" w14:textId="7DC5B676" w:rsidR="00884286" w:rsidRDefault="00056C8F" w:rsidP="004E77B3">
      <w:pPr>
        <w:jc w:val="both"/>
      </w:pPr>
      <w:r w:rsidRPr="004E77B3">
        <w:t>De in de toelichting bij art 2 in bijlage</w:t>
      </w:r>
      <w:r w:rsidR="00030322" w:rsidRPr="004E77B3">
        <w:t xml:space="preserve"> </w:t>
      </w:r>
      <w:r w:rsidR="00030322">
        <w:t xml:space="preserve">vermelde projectfiche zal </w:t>
      </w:r>
      <w:r w:rsidR="00000B1C">
        <w:t xml:space="preserve">alleszins </w:t>
      </w:r>
      <w:r w:rsidR="00030322">
        <w:t>bestaan uit</w:t>
      </w:r>
      <w:r w:rsidR="00884286">
        <w:t>:</w:t>
      </w:r>
    </w:p>
    <w:p w14:paraId="2E04F602" w14:textId="77777777" w:rsidR="00914633" w:rsidRDefault="000D19EB" w:rsidP="004E77B3">
      <w:pPr>
        <w:pStyle w:val="Lijstalinea"/>
        <w:numPr>
          <w:ilvl w:val="0"/>
          <w:numId w:val="7"/>
        </w:numPr>
        <w:jc w:val="both"/>
      </w:pPr>
      <w:r>
        <w:t>een</w:t>
      </w:r>
      <w:r w:rsidR="00030322">
        <w:t xml:space="preserve"> </w:t>
      </w:r>
      <w:r w:rsidR="00E829A2">
        <w:t xml:space="preserve">gedetailleerd </w:t>
      </w:r>
      <w:r w:rsidR="00030322">
        <w:t>programma</w:t>
      </w:r>
      <w:r w:rsidR="00000B1C">
        <w:t xml:space="preserve"> en/of draaiboek</w:t>
      </w:r>
      <w:r w:rsidR="00030322">
        <w:t xml:space="preserve"> van het </w:t>
      </w:r>
      <w:r w:rsidR="00484C26">
        <w:t xml:space="preserve">eenmalig </w:t>
      </w:r>
      <w:r w:rsidR="00030322">
        <w:t>gebruik van het kerkgebouw</w:t>
      </w:r>
      <w:r w:rsidR="006301B8">
        <w:t xml:space="preserve">. </w:t>
      </w:r>
      <w:r w:rsidR="00000B1C">
        <w:t xml:space="preserve">Eventuele wijzigen aan het programma en/of draaiboek dienen voorafgaand door de </w:t>
      </w:r>
      <w:r w:rsidR="00045246">
        <w:t>Kerkfabriek</w:t>
      </w:r>
      <w:r w:rsidR="00000B1C">
        <w:t xml:space="preserve"> te worden goedgekeurd. </w:t>
      </w:r>
    </w:p>
    <w:p w14:paraId="0F5E76DB" w14:textId="77777777" w:rsidR="00000B1C" w:rsidRDefault="00000B1C" w:rsidP="004E77B3">
      <w:pPr>
        <w:pStyle w:val="Lijstalinea"/>
        <w:jc w:val="both"/>
      </w:pPr>
    </w:p>
    <w:p w14:paraId="36027804" w14:textId="77777777" w:rsidR="00884286" w:rsidRDefault="00884286" w:rsidP="004E77B3">
      <w:pPr>
        <w:pStyle w:val="Lijstalinea"/>
        <w:numPr>
          <w:ilvl w:val="0"/>
          <w:numId w:val="7"/>
        </w:numPr>
        <w:jc w:val="both"/>
      </w:pPr>
      <w:r>
        <w:t xml:space="preserve">de </w:t>
      </w:r>
      <w:r w:rsidR="00000B1C">
        <w:t>gegevens</w:t>
      </w:r>
      <w:r>
        <w:t xml:space="preserve"> van de projectcoördi</w:t>
      </w:r>
      <w:r w:rsidR="00000B1C">
        <w:t xml:space="preserve">nator die voor de gebruiker zal instaan voor de dagelijkse leiding en opvolging van het </w:t>
      </w:r>
      <w:r w:rsidR="006301B8">
        <w:t>eenmalig</w:t>
      </w:r>
      <w:r w:rsidR="00000B1C">
        <w:t xml:space="preserve"> gebruik v</w:t>
      </w:r>
      <w:r w:rsidR="006301B8">
        <w:t xml:space="preserve">an het kerkgebouw. </w:t>
      </w:r>
      <w:r w:rsidR="00000B1C">
        <w:t xml:space="preserve">Deze projectcoördinator dient steeds bereikbaar te zijn voor een vertegenwoordiger van de </w:t>
      </w:r>
      <w:r w:rsidR="00045246">
        <w:t>Kerkfabriek</w:t>
      </w:r>
    </w:p>
    <w:p w14:paraId="17C2FDBC" w14:textId="77777777" w:rsidR="00914633" w:rsidRDefault="00914633" w:rsidP="004E77B3">
      <w:pPr>
        <w:jc w:val="both"/>
      </w:pPr>
    </w:p>
    <w:p w14:paraId="2E8CC554" w14:textId="77777777" w:rsidR="00914633" w:rsidRPr="00F03743" w:rsidRDefault="00030322" w:rsidP="004E77B3">
      <w:pPr>
        <w:jc w:val="both"/>
        <w:rPr>
          <w:b/>
        </w:rPr>
      </w:pPr>
      <w:r>
        <w:rPr>
          <w:b/>
        </w:rPr>
        <w:t>Artikel 7</w:t>
      </w:r>
      <w:r w:rsidR="00914633" w:rsidRPr="00F03743">
        <w:rPr>
          <w:b/>
        </w:rPr>
        <w:t xml:space="preserve">: </w:t>
      </w:r>
      <w:r w:rsidR="00914633">
        <w:rPr>
          <w:b/>
        </w:rPr>
        <w:t xml:space="preserve">Aansprakelijkheid </w:t>
      </w:r>
    </w:p>
    <w:p w14:paraId="697AEB8C" w14:textId="77777777" w:rsidR="00E9064B" w:rsidRDefault="00636441" w:rsidP="004E77B3">
      <w:pPr>
        <w:spacing w:after="0"/>
        <w:jc w:val="both"/>
      </w:pPr>
      <w:r>
        <w:t>7.1. A</w:t>
      </w:r>
      <w:r w:rsidR="00E9064B" w:rsidRPr="00E9064B">
        <w:t xml:space="preserve">lle uitgaven in verband met het </w:t>
      </w:r>
      <w:r w:rsidR="006301B8">
        <w:t>eenmalige</w:t>
      </w:r>
      <w:r>
        <w:t xml:space="preserve"> gebruik</w:t>
      </w:r>
      <w:r w:rsidR="00E9064B" w:rsidRPr="00E9064B">
        <w:t>, zoals auteursrechten en naburige rechten of iedere andere vergoeding voortspruitende uit de auteurswet, retributies, belastingen, promotiekosten</w:t>
      </w:r>
      <w:r>
        <w:t>, SABAM,</w:t>
      </w:r>
      <w:r w:rsidR="00E9064B" w:rsidRPr="00E9064B">
        <w:t xml:space="preserve"> enz. vallen uitsluitend ten laste van de </w:t>
      </w:r>
      <w:r>
        <w:t xml:space="preserve">gebruiker </w:t>
      </w:r>
      <w:r w:rsidR="00E9064B" w:rsidRPr="00E9064B">
        <w:t>en kunnen niet op de</w:t>
      </w:r>
      <w:r>
        <w:t xml:space="preserve"> </w:t>
      </w:r>
      <w:r w:rsidR="00045246">
        <w:t>Kerkfabriek</w:t>
      </w:r>
      <w:r>
        <w:t>, een aan haar verbonden entiteit of</w:t>
      </w:r>
      <w:r w:rsidR="00E9064B" w:rsidRPr="00E9064B">
        <w:t xml:space="preserve"> </w:t>
      </w:r>
      <w:r w:rsidR="005800C2">
        <w:t>vertegenwoordiger(s)</w:t>
      </w:r>
      <w:r w:rsidR="00E9064B" w:rsidRPr="00E9064B">
        <w:t xml:space="preserve"> worden verhaald. </w:t>
      </w:r>
    </w:p>
    <w:p w14:paraId="2BAB575E" w14:textId="77777777" w:rsidR="00636441" w:rsidRDefault="00636441" w:rsidP="004E77B3">
      <w:pPr>
        <w:spacing w:after="0"/>
        <w:jc w:val="both"/>
      </w:pPr>
    </w:p>
    <w:p w14:paraId="67436E23" w14:textId="77777777" w:rsidR="00E9064B" w:rsidRDefault="00636441" w:rsidP="004E77B3">
      <w:pPr>
        <w:spacing w:after="0"/>
        <w:jc w:val="both"/>
      </w:pPr>
      <w:r>
        <w:t xml:space="preserve">7.2. </w:t>
      </w:r>
      <w:r w:rsidR="00E9064B" w:rsidRPr="00E9064B">
        <w:t xml:space="preserve">De </w:t>
      </w:r>
      <w:r>
        <w:t xml:space="preserve">gebruiker </w:t>
      </w:r>
      <w:r w:rsidR="00E9064B" w:rsidRPr="00E9064B">
        <w:t xml:space="preserve">is geheel en uitsluitend burgerrechtelijk aansprakelijk voor het door hem georganiseerde </w:t>
      </w:r>
      <w:r w:rsidR="00953694">
        <w:t xml:space="preserve">eenmalige </w:t>
      </w:r>
      <w:r>
        <w:t>gebruik van het kerkgebouw</w:t>
      </w:r>
      <w:r w:rsidR="00E9064B" w:rsidRPr="00E9064B">
        <w:t xml:space="preserve">. Hij staat in voor de veiligheid van alle personen die deelnemen aan of toegang hebben tot </w:t>
      </w:r>
      <w:r w:rsidR="00E5102D">
        <w:t>de in deze overeenkomst toegestane bestemming</w:t>
      </w:r>
      <w:r>
        <w:t xml:space="preserve"> van het kerkgebouw</w:t>
      </w:r>
      <w:r w:rsidR="00E9064B" w:rsidRPr="00E9064B">
        <w:t xml:space="preserve"> voor de volledige duur van de</w:t>
      </w:r>
      <w:r>
        <w:t xml:space="preserve">ze overeenkomst, onder meer gelet op de projectfiche </w:t>
      </w:r>
      <w:r w:rsidR="00E9064B" w:rsidRPr="00E9064B">
        <w:t>en de bevoegde overheidsdiensten</w:t>
      </w:r>
      <w:r>
        <w:t xml:space="preserve"> (</w:t>
      </w:r>
      <w:proofErr w:type="spellStart"/>
      <w:r>
        <w:t>vb</w:t>
      </w:r>
      <w:proofErr w:type="spellEnd"/>
      <w:r>
        <w:t xml:space="preserve"> brandweer en veiligheidsdiensten)</w:t>
      </w:r>
      <w:r w:rsidR="00E9064B" w:rsidRPr="00E9064B">
        <w:t>.</w:t>
      </w:r>
    </w:p>
    <w:p w14:paraId="64237B0C" w14:textId="77777777" w:rsidR="00056C8F" w:rsidRDefault="00056C8F" w:rsidP="004E77B3">
      <w:pPr>
        <w:tabs>
          <w:tab w:val="left" w:pos="3341"/>
        </w:tabs>
        <w:spacing w:after="0"/>
        <w:jc w:val="both"/>
      </w:pPr>
    </w:p>
    <w:p w14:paraId="3B020E74" w14:textId="77777777" w:rsidR="004E77B3" w:rsidRPr="004E77B3" w:rsidRDefault="00056C8F" w:rsidP="004E77B3">
      <w:pPr>
        <w:autoSpaceDE w:val="0"/>
        <w:autoSpaceDN w:val="0"/>
        <w:adjustRightInd w:val="0"/>
        <w:spacing w:after="0" w:line="240" w:lineRule="auto"/>
        <w:jc w:val="both"/>
        <w:rPr>
          <w:rFonts w:cstheme="minorHAnsi"/>
        </w:rPr>
      </w:pPr>
      <w:r w:rsidRPr="004E77B3">
        <w:rPr>
          <w:rFonts w:cstheme="minorHAnsi"/>
        </w:rPr>
        <w:lastRenderedPageBreak/>
        <w:t>7.3. De Kerkfabriek, de aan haar verbonden entiteiten of vertegenwoordiger(s) zijn</w:t>
      </w:r>
      <w:r w:rsidR="004E77B3" w:rsidRPr="004E77B3">
        <w:rPr>
          <w:rFonts w:cstheme="minorHAnsi"/>
        </w:rPr>
        <w:t xml:space="preserve"> </w:t>
      </w:r>
      <w:r w:rsidRPr="004E77B3">
        <w:rPr>
          <w:rFonts w:cstheme="minorHAnsi"/>
        </w:rPr>
        <w:t>ten opzichte van de gebruiker in geen enkel opzicht aansprakelijk voor enig welke</w:t>
      </w:r>
      <w:r w:rsidR="004E77B3" w:rsidRPr="004E77B3">
        <w:rPr>
          <w:rFonts w:cstheme="minorHAnsi"/>
        </w:rPr>
        <w:t xml:space="preserve"> </w:t>
      </w:r>
      <w:r w:rsidRPr="004E77B3">
        <w:rPr>
          <w:rFonts w:cstheme="minorHAnsi"/>
        </w:rPr>
        <w:t>schade die de gebruiker of derden zouden lijden en de gebruiker ziet er tevens op</w:t>
      </w:r>
      <w:r w:rsidR="004E77B3" w:rsidRPr="004E77B3">
        <w:rPr>
          <w:rFonts w:cstheme="minorHAnsi"/>
        </w:rPr>
        <w:t xml:space="preserve"> </w:t>
      </w:r>
      <w:r w:rsidRPr="004E77B3">
        <w:rPr>
          <w:rFonts w:cstheme="minorHAnsi"/>
        </w:rPr>
        <w:t xml:space="preserve">toe dat zijn verzekeraar(s) afstand doen van verhaal voor ieder vorm van schadetegen de Kerkfabriek, de aan haar verbonden entiteiten of vertegenwoordiger(s). </w:t>
      </w:r>
    </w:p>
    <w:p w14:paraId="3CA0BED5" w14:textId="77777777" w:rsidR="004E77B3" w:rsidRPr="004E77B3" w:rsidRDefault="004E77B3" w:rsidP="004E77B3">
      <w:pPr>
        <w:autoSpaceDE w:val="0"/>
        <w:autoSpaceDN w:val="0"/>
        <w:adjustRightInd w:val="0"/>
        <w:spacing w:after="0" w:line="240" w:lineRule="auto"/>
        <w:jc w:val="both"/>
        <w:rPr>
          <w:rFonts w:cstheme="minorHAnsi"/>
        </w:rPr>
      </w:pPr>
    </w:p>
    <w:p w14:paraId="320C2437" w14:textId="58F15041" w:rsidR="00056C8F" w:rsidRPr="004E77B3" w:rsidRDefault="00056C8F" w:rsidP="004E77B3">
      <w:pPr>
        <w:autoSpaceDE w:val="0"/>
        <w:autoSpaceDN w:val="0"/>
        <w:adjustRightInd w:val="0"/>
        <w:spacing w:after="0" w:line="240" w:lineRule="auto"/>
        <w:jc w:val="both"/>
        <w:rPr>
          <w:rFonts w:ascii="TimesNewRoman" w:hAnsi="TimesNewRoman" w:cs="TimesNewRoman"/>
        </w:rPr>
      </w:pPr>
      <w:r w:rsidRPr="004E77B3">
        <w:rPr>
          <w:rFonts w:cstheme="minorHAnsi"/>
        </w:rPr>
        <w:t>De Kerkfabriek ziet op zijn beurt er op toe dat zijn verzekeraar(s) afstand van verhaal</w:t>
      </w:r>
      <w:r w:rsidR="004E77B3" w:rsidRPr="004E77B3">
        <w:rPr>
          <w:rFonts w:cstheme="minorHAnsi"/>
        </w:rPr>
        <w:t xml:space="preserve"> </w:t>
      </w:r>
      <w:r w:rsidRPr="004E77B3">
        <w:rPr>
          <w:rFonts w:cstheme="minorHAnsi"/>
        </w:rPr>
        <w:t>doen voor iedere vorm van schade (waaronder de beschadiging van het kerkgebouw,</w:t>
      </w:r>
      <w:r w:rsidR="004E77B3" w:rsidRPr="004E77B3">
        <w:rPr>
          <w:rFonts w:cstheme="minorHAnsi"/>
        </w:rPr>
        <w:t xml:space="preserve"> </w:t>
      </w:r>
      <w:r w:rsidRPr="004E77B3">
        <w:rPr>
          <w:rFonts w:cstheme="minorHAnsi"/>
        </w:rPr>
        <w:t>aanhorigheden of inboedel) veroorzaakt door de gebruiker, vertegenwoordiger(s)/aangestelde(n) van de gebruiker of door personen die om welke redenen ook</w:t>
      </w:r>
      <w:r w:rsidR="004E77B3" w:rsidRPr="004E77B3">
        <w:rPr>
          <w:rFonts w:cstheme="minorHAnsi"/>
        </w:rPr>
        <w:t xml:space="preserve"> </w:t>
      </w:r>
      <w:r w:rsidRPr="004E77B3">
        <w:rPr>
          <w:rFonts w:cstheme="minorHAnsi"/>
        </w:rPr>
        <w:t>zich in het kerkgebouw bevonden naar aanleiding van het eenmalige gebruik van</w:t>
      </w:r>
      <w:r w:rsidR="004E77B3" w:rsidRPr="004E77B3">
        <w:rPr>
          <w:rFonts w:cstheme="minorHAnsi"/>
        </w:rPr>
        <w:t xml:space="preserve"> </w:t>
      </w:r>
      <w:r w:rsidRPr="004E77B3">
        <w:rPr>
          <w:rFonts w:cstheme="minorHAnsi"/>
        </w:rPr>
        <w:t>het kerkgebouw, de voorbereiding of de opruiming ervan. Dit geldt niet voor deinboedel die de gebruiker eventueel in het kerkgebouw onderbrengt.</w:t>
      </w:r>
    </w:p>
    <w:p w14:paraId="2D84D531" w14:textId="060B3EE0" w:rsidR="00056C8F" w:rsidRDefault="00056C8F" w:rsidP="004E77B3">
      <w:pPr>
        <w:autoSpaceDE w:val="0"/>
        <w:autoSpaceDN w:val="0"/>
        <w:adjustRightInd w:val="0"/>
        <w:spacing w:after="0" w:line="240" w:lineRule="auto"/>
        <w:jc w:val="both"/>
        <w:rPr>
          <w:rFonts w:ascii="TimesNewRoman" w:hAnsi="TimesNewRoman" w:cs="TimesNewRoman"/>
          <w:sz w:val="20"/>
          <w:szCs w:val="20"/>
        </w:rPr>
      </w:pPr>
    </w:p>
    <w:p w14:paraId="2415DCBE" w14:textId="36D302E4" w:rsidR="004E08C4" w:rsidRDefault="004E08C4" w:rsidP="004E77B3">
      <w:pPr>
        <w:spacing w:after="0"/>
        <w:jc w:val="both"/>
      </w:pPr>
      <w:r>
        <w:t xml:space="preserve">7.4. De gebruiker </w:t>
      </w:r>
      <w:r w:rsidRPr="00E9064B">
        <w:t xml:space="preserve">verbindt er zich toe de </w:t>
      </w:r>
      <w:r>
        <w:t>Kerkfabriek, de aan haar verbonden entiteiten of vertegenwoordiger(s)</w:t>
      </w:r>
      <w:r w:rsidRPr="00E9064B">
        <w:t xml:space="preserve"> volledig te vrijwaren voor iedere aanspraak van derden die beweren schade te hebben geleden die in verband</w:t>
      </w:r>
      <w:r>
        <w:t xml:space="preserve"> staat met het voorwerp van de o</w:t>
      </w:r>
      <w:r w:rsidRPr="00E9064B">
        <w:t>vereenkomst.</w:t>
      </w:r>
    </w:p>
    <w:p w14:paraId="7877B98A" w14:textId="77777777" w:rsidR="004E08C4" w:rsidRDefault="004E08C4" w:rsidP="004E77B3">
      <w:pPr>
        <w:autoSpaceDE w:val="0"/>
        <w:autoSpaceDN w:val="0"/>
        <w:adjustRightInd w:val="0"/>
        <w:spacing w:after="0" w:line="240" w:lineRule="auto"/>
        <w:jc w:val="both"/>
        <w:rPr>
          <w:rFonts w:ascii="TimesNewRoman" w:hAnsi="TimesNewRoman" w:cs="TimesNewRoman"/>
          <w:sz w:val="20"/>
          <w:szCs w:val="20"/>
        </w:rPr>
      </w:pPr>
    </w:p>
    <w:p w14:paraId="155323CB" w14:textId="3190D3D3" w:rsidR="004E08C4" w:rsidRDefault="004E08C4" w:rsidP="004E77B3">
      <w:pPr>
        <w:autoSpaceDE w:val="0"/>
        <w:autoSpaceDN w:val="0"/>
        <w:adjustRightInd w:val="0"/>
        <w:spacing w:after="0" w:line="240" w:lineRule="auto"/>
        <w:jc w:val="both"/>
        <w:rPr>
          <w:rFonts w:ascii="TimesNewRoman" w:hAnsi="TimesNewRoman" w:cs="TimesNewRoman"/>
          <w:sz w:val="20"/>
          <w:szCs w:val="20"/>
        </w:rPr>
      </w:pPr>
    </w:p>
    <w:p w14:paraId="576E9820" w14:textId="4549366D" w:rsidR="004E08C4" w:rsidRDefault="004E08C4" w:rsidP="004E77B3">
      <w:pPr>
        <w:spacing w:after="0"/>
        <w:jc w:val="both"/>
      </w:pPr>
      <w:r>
        <w:t xml:space="preserve">7.5. </w:t>
      </w:r>
      <w:r w:rsidRPr="00E9064B">
        <w:t xml:space="preserve">De </w:t>
      </w:r>
      <w:r>
        <w:t>Kerkfabriek, de aan haar verbonden entiteiten of vertegenwoordiger(s)</w:t>
      </w:r>
      <w:r w:rsidRPr="00E9064B">
        <w:t xml:space="preserve"> zijn niet aansprakelijk voor welke schade dan ook als gevolg van gehele of gedeeltelijke stroomonderbrekingen, noch voor gevallen van overmacht, die het </w:t>
      </w:r>
      <w:r>
        <w:t>eenmalige gebruik van het kerkgebouw</w:t>
      </w:r>
      <w:r w:rsidRPr="00E9064B">
        <w:t xml:space="preserve"> zouden kunnen hinderen of zelfs onmogelijk zouden maken of aan de </w:t>
      </w:r>
      <w:r>
        <w:t>gebruiker</w:t>
      </w:r>
      <w:r w:rsidRPr="00E9064B">
        <w:t xml:space="preserve"> enige schade zouden kunnen veroorzaken, hierin begrepen alle overheidsbeslissingen. </w:t>
      </w:r>
    </w:p>
    <w:p w14:paraId="1C1B1E85" w14:textId="77777777" w:rsidR="004E08C4" w:rsidRDefault="004E08C4" w:rsidP="004E77B3">
      <w:pPr>
        <w:autoSpaceDE w:val="0"/>
        <w:autoSpaceDN w:val="0"/>
        <w:adjustRightInd w:val="0"/>
        <w:spacing w:after="0" w:line="240" w:lineRule="auto"/>
        <w:jc w:val="both"/>
        <w:rPr>
          <w:rFonts w:ascii="TimesNewRoman" w:hAnsi="TimesNewRoman" w:cs="TimesNewRoman"/>
          <w:sz w:val="20"/>
          <w:szCs w:val="20"/>
        </w:rPr>
      </w:pPr>
    </w:p>
    <w:p w14:paraId="71F381F0" w14:textId="25CCB8E5" w:rsidR="004E08C4" w:rsidRDefault="004E08C4" w:rsidP="004E77B3">
      <w:pPr>
        <w:tabs>
          <w:tab w:val="left" w:pos="3341"/>
        </w:tabs>
        <w:spacing w:after="0"/>
        <w:jc w:val="both"/>
        <w:rPr>
          <w:rFonts w:ascii="TimesNewRoman" w:hAnsi="TimesNewRoman" w:cs="TimesNewRoman"/>
          <w:sz w:val="20"/>
          <w:szCs w:val="20"/>
        </w:rPr>
      </w:pPr>
    </w:p>
    <w:p w14:paraId="101F5585" w14:textId="03ED2FEC" w:rsidR="004E08C4" w:rsidRPr="00E9064B" w:rsidRDefault="004E08C4" w:rsidP="004E77B3">
      <w:pPr>
        <w:spacing w:after="0"/>
        <w:jc w:val="both"/>
      </w:pPr>
      <w:r>
        <w:t xml:space="preserve">7.6. </w:t>
      </w:r>
      <w:r w:rsidRPr="00E9064B">
        <w:t xml:space="preserve">De </w:t>
      </w:r>
      <w:r>
        <w:t xml:space="preserve">gebruiker </w:t>
      </w:r>
      <w:r w:rsidRPr="00E9064B">
        <w:t>is gehouden de nodige verzekeringspolissen te sluiten ter dekking van alle bovenstaande risico’s die in verband</w:t>
      </w:r>
      <w:r>
        <w:t xml:space="preserve"> staan met het voorwerp van de o</w:t>
      </w:r>
      <w:r w:rsidRPr="00E9064B">
        <w:t>vereenkomst</w:t>
      </w:r>
      <w:r>
        <w:t xml:space="preserve"> en zijn aansprakelijkheid als gebruiker tegenover de Kerkfabriek en tegenover derden te verzekeren (zo ook met betrekking tot de door de gebruiker in de ruimtes gebrachte goederen, inrichtingen, afwerkingen, e.a.)</w:t>
      </w:r>
      <w:r w:rsidRPr="00E9064B">
        <w:t xml:space="preserve">. De </w:t>
      </w:r>
      <w:r>
        <w:t xml:space="preserve">gebruiker </w:t>
      </w:r>
      <w:r w:rsidRPr="00E9064B">
        <w:t>is er steeds toe gehouden het bewijs van voldoende verzekering voor te leg</w:t>
      </w:r>
      <w:r>
        <w:t>gen, evenals van de betaling van de laatste vervallen premie, op eenvoudig schriftelijk verzoek van de Kerkfabriek</w:t>
      </w:r>
      <w:r w:rsidRPr="00E9064B">
        <w:t>.</w:t>
      </w:r>
    </w:p>
    <w:p w14:paraId="20E52F60" w14:textId="403466C5" w:rsidR="00424FA1" w:rsidRDefault="00D51238" w:rsidP="004E77B3">
      <w:pPr>
        <w:tabs>
          <w:tab w:val="left" w:pos="3341"/>
        </w:tabs>
        <w:spacing w:after="0"/>
        <w:jc w:val="both"/>
      </w:pPr>
      <w:r>
        <w:tab/>
      </w:r>
    </w:p>
    <w:p w14:paraId="059438D7" w14:textId="77777777" w:rsidR="00F530B4" w:rsidRPr="00F03743" w:rsidRDefault="00F530B4" w:rsidP="004E77B3">
      <w:pPr>
        <w:jc w:val="both"/>
        <w:rPr>
          <w:b/>
        </w:rPr>
      </w:pPr>
      <w:r>
        <w:rPr>
          <w:b/>
        </w:rPr>
        <w:t xml:space="preserve">Artikel </w:t>
      </w:r>
      <w:r w:rsidR="00030322">
        <w:rPr>
          <w:b/>
        </w:rPr>
        <w:t>8</w:t>
      </w:r>
      <w:r w:rsidRPr="00F03743">
        <w:rPr>
          <w:b/>
        </w:rPr>
        <w:t xml:space="preserve">: </w:t>
      </w:r>
      <w:r>
        <w:rPr>
          <w:b/>
        </w:rPr>
        <w:t xml:space="preserve">Vroegtijdige </w:t>
      </w:r>
      <w:r w:rsidR="00390A44">
        <w:rPr>
          <w:b/>
        </w:rPr>
        <w:t>beëindiging</w:t>
      </w:r>
    </w:p>
    <w:p w14:paraId="225554AB" w14:textId="77777777" w:rsidR="002D2766" w:rsidRPr="002D2766" w:rsidRDefault="00996CC2" w:rsidP="004E77B3">
      <w:pPr>
        <w:spacing w:after="0"/>
        <w:jc w:val="both"/>
        <w:rPr>
          <w:rFonts w:eastAsia="Calibri" w:cs="Times New Roman"/>
        </w:rPr>
      </w:pPr>
      <w:r>
        <w:t>8</w:t>
      </w:r>
      <w:r w:rsidR="00F530B4" w:rsidRPr="00F530B4">
        <w:t>.1</w:t>
      </w:r>
      <w:r w:rsidR="007032D3">
        <w:t xml:space="preserve">. </w:t>
      </w:r>
      <w:r w:rsidR="002D2766">
        <w:rPr>
          <w:rFonts w:eastAsia="Calibri" w:cs="Times New Roman"/>
        </w:rPr>
        <w:t xml:space="preserve">De </w:t>
      </w:r>
      <w:r w:rsidR="00045246">
        <w:rPr>
          <w:rFonts w:eastAsia="Calibri" w:cs="Times New Roman"/>
        </w:rPr>
        <w:t>Kerkfabriek</w:t>
      </w:r>
      <w:r w:rsidR="002D2766" w:rsidRPr="002D2766">
        <w:rPr>
          <w:rFonts w:eastAsia="Calibri" w:cs="Times New Roman"/>
        </w:rPr>
        <w:t xml:space="preserve"> kan deze overeenkomst met onmiddellijke ingang en zonder vergoeding, noch </w:t>
      </w:r>
      <w:proofErr w:type="spellStart"/>
      <w:r w:rsidR="002D2766" w:rsidRPr="002D2766">
        <w:rPr>
          <w:rFonts w:eastAsia="Calibri" w:cs="Times New Roman"/>
        </w:rPr>
        <w:t>inachtname</w:t>
      </w:r>
      <w:proofErr w:type="spellEnd"/>
      <w:r w:rsidR="002D2766" w:rsidRPr="002D2766">
        <w:rPr>
          <w:rFonts w:eastAsia="Calibri" w:cs="Times New Roman"/>
        </w:rPr>
        <w:t xml:space="preserve"> van een opzeggingstermijn beëindigen</w:t>
      </w:r>
      <w:r w:rsidR="002D2766">
        <w:rPr>
          <w:rFonts w:eastAsia="Calibri" w:cs="Times New Roman"/>
        </w:rPr>
        <w:t xml:space="preserve">, onverminderd haar </w:t>
      </w:r>
      <w:r w:rsidR="0035535E">
        <w:rPr>
          <w:rFonts w:eastAsia="Calibri" w:cs="Times New Roman"/>
        </w:rPr>
        <w:t xml:space="preserve">gebeurlijk </w:t>
      </w:r>
      <w:r w:rsidR="002D2766">
        <w:rPr>
          <w:rFonts w:eastAsia="Calibri" w:cs="Times New Roman"/>
        </w:rPr>
        <w:t>recht op het bekomen van schadevergoeding</w:t>
      </w:r>
      <w:r w:rsidR="006301B8">
        <w:rPr>
          <w:rFonts w:eastAsia="Calibri" w:cs="Times New Roman"/>
        </w:rPr>
        <w:t>,</w:t>
      </w:r>
      <w:r w:rsidR="0035535E">
        <w:rPr>
          <w:rFonts w:eastAsia="Calibri" w:cs="Times New Roman"/>
        </w:rPr>
        <w:t xml:space="preserve"> naar gelang het zich voordoend geval</w:t>
      </w:r>
      <w:r w:rsidR="002D2766" w:rsidRPr="002D2766">
        <w:rPr>
          <w:rFonts w:eastAsia="Calibri" w:cs="Times New Roman"/>
        </w:rPr>
        <w:t>:</w:t>
      </w:r>
    </w:p>
    <w:p w14:paraId="3E9DDF51" w14:textId="77777777" w:rsidR="002D2766" w:rsidRPr="002D2766" w:rsidRDefault="002D2766" w:rsidP="004E77B3">
      <w:pPr>
        <w:spacing w:after="0"/>
        <w:jc w:val="both"/>
        <w:rPr>
          <w:rFonts w:eastAsia="Calibri" w:cs="Times New Roman"/>
        </w:rPr>
      </w:pPr>
    </w:p>
    <w:p w14:paraId="498CECEF" w14:textId="77777777" w:rsidR="002D2766" w:rsidRPr="002D2766" w:rsidRDefault="002D2766" w:rsidP="004E77B3">
      <w:pPr>
        <w:pStyle w:val="Lijstalinea"/>
        <w:numPr>
          <w:ilvl w:val="0"/>
          <w:numId w:val="9"/>
        </w:numPr>
        <w:spacing w:after="0"/>
        <w:jc w:val="both"/>
        <w:rPr>
          <w:rFonts w:eastAsia="Calibri" w:cs="Times New Roman"/>
        </w:rPr>
      </w:pPr>
      <w:r w:rsidRPr="002D2766">
        <w:rPr>
          <w:rFonts w:eastAsia="Calibri" w:cs="Times New Roman"/>
        </w:rPr>
        <w:t xml:space="preserve">In geval van ernstige fout of herhaaldelijke lichte fout begaan door </w:t>
      </w:r>
      <w:r>
        <w:rPr>
          <w:rFonts w:eastAsia="Calibri" w:cs="Times New Roman"/>
        </w:rPr>
        <w:t>de gebruiker</w:t>
      </w:r>
      <w:r w:rsidRPr="002D2766">
        <w:rPr>
          <w:rFonts w:eastAsia="Calibri" w:cs="Times New Roman"/>
        </w:rPr>
        <w:t xml:space="preserve"> in de uitvoering van deze overeenkomst;</w:t>
      </w:r>
    </w:p>
    <w:p w14:paraId="3E6A63BE" w14:textId="77777777" w:rsidR="002D2766" w:rsidRPr="002D2766" w:rsidRDefault="002D2766" w:rsidP="004E77B3">
      <w:pPr>
        <w:pStyle w:val="Lijstalinea"/>
        <w:numPr>
          <w:ilvl w:val="0"/>
          <w:numId w:val="9"/>
        </w:numPr>
        <w:spacing w:after="0"/>
        <w:jc w:val="both"/>
        <w:rPr>
          <w:rFonts w:eastAsia="Calibri" w:cs="Times New Roman"/>
        </w:rPr>
      </w:pPr>
      <w:r w:rsidRPr="002D2766">
        <w:rPr>
          <w:rFonts w:eastAsia="Calibri" w:cs="Times New Roman"/>
        </w:rPr>
        <w:t xml:space="preserve">In geval van fraude, verduistering, slechtmaking van de </w:t>
      </w:r>
      <w:r w:rsidR="00045246">
        <w:rPr>
          <w:rFonts w:eastAsia="Calibri" w:cs="Times New Roman"/>
        </w:rPr>
        <w:t>Kerkfabriek</w:t>
      </w:r>
      <w:r w:rsidRPr="002D2766">
        <w:rPr>
          <w:rFonts w:eastAsia="Calibri" w:cs="Times New Roman"/>
        </w:rPr>
        <w:t xml:space="preserve"> of enig misdrijf;</w:t>
      </w:r>
    </w:p>
    <w:p w14:paraId="12813E7A" w14:textId="77777777" w:rsidR="002D2766" w:rsidRPr="002D2766" w:rsidRDefault="002D2766" w:rsidP="004E77B3">
      <w:pPr>
        <w:pStyle w:val="Lijstalinea"/>
        <w:numPr>
          <w:ilvl w:val="0"/>
          <w:numId w:val="9"/>
        </w:numPr>
        <w:spacing w:after="0"/>
        <w:jc w:val="both"/>
        <w:rPr>
          <w:rFonts w:eastAsia="Calibri" w:cs="Times New Roman"/>
        </w:rPr>
      </w:pPr>
      <w:r w:rsidRPr="002D2766">
        <w:rPr>
          <w:rFonts w:eastAsia="Calibri" w:cs="Times New Roman"/>
        </w:rPr>
        <w:t>Het in gebreke blijven bij de uitvoering van deze overeenkomst</w:t>
      </w:r>
      <w:r w:rsidR="006301B8">
        <w:rPr>
          <w:rFonts w:eastAsia="Calibri" w:cs="Times New Roman"/>
        </w:rPr>
        <w:t>,</w:t>
      </w:r>
      <w:r w:rsidRPr="002D2766">
        <w:rPr>
          <w:rFonts w:eastAsia="Calibri" w:cs="Times New Roman"/>
        </w:rPr>
        <w:t xml:space="preserve"> binnen 8 dagen na schriftelijke ingebrekestelling hieromtrent door </w:t>
      </w:r>
      <w:r w:rsidR="00B17DB2">
        <w:rPr>
          <w:rFonts w:eastAsia="Calibri" w:cs="Times New Roman"/>
        </w:rPr>
        <w:t xml:space="preserve">de </w:t>
      </w:r>
      <w:r w:rsidR="00045246">
        <w:rPr>
          <w:rFonts w:eastAsia="Calibri" w:cs="Times New Roman"/>
        </w:rPr>
        <w:t>Kerkfabriek</w:t>
      </w:r>
      <w:r w:rsidRPr="002D2766">
        <w:rPr>
          <w:rFonts w:eastAsia="Calibri" w:cs="Times New Roman"/>
        </w:rPr>
        <w:t>;</w:t>
      </w:r>
    </w:p>
    <w:p w14:paraId="0346889E" w14:textId="77777777" w:rsidR="002D2766" w:rsidRPr="002D2766" w:rsidRDefault="002D2766" w:rsidP="004E77B3">
      <w:pPr>
        <w:pStyle w:val="Lijstalinea"/>
        <w:numPr>
          <w:ilvl w:val="0"/>
          <w:numId w:val="9"/>
        </w:numPr>
        <w:spacing w:after="0"/>
        <w:jc w:val="both"/>
        <w:rPr>
          <w:rFonts w:eastAsia="Calibri" w:cs="Times New Roman"/>
        </w:rPr>
      </w:pPr>
      <w:r w:rsidRPr="002D2766">
        <w:rPr>
          <w:rFonts w:eastAsia="Calibri" w:cs="Times New Roman"/>
        </w:rPr>
        <w:lastRenderedPageBreak/>
        <w:t>In geval van faillissement, vereffening, aanvraag gerechtelijke reorganisatie of elke andere situatie waaruit duurzame solvabiliteitsproblemen</w:t>
      </w:r>
      <w:r w:rsidR="00B17DB2">
        <w:rPr>
          <w:rFonts w:eastAsia="Calibri" w:cs="Times New Roman"/>
        </w:rPr>
        <w:t xml:space="preserve"> van de gebruiker</w:t>
      </w:r>
      <w:r w:rsidRPr="002D2766">
        <w:rPr>
          <w:rFonts w:eastAsia="Calibri" w:cs="Times New Roman"/>
        </w:rPr>
        <w:t xml:space="preserve"> blijken;</w:t>
      </w:r>
    </w:p>
    <w:p w14:paraId="43F3D503" w14:textId="3D541AEB" w:rsidR="00B17DB2" w:rsidRDefault="002D2766" w:rsidP="004E77B3">
      <w:pPr>
        <w:pStyle w:val="Lijstalinea"/>
        <w:numPr>
          <w:ilvl w:val="0"/>
          <w:numId w:val="9"/>
        </w:numPr>
        <w:spacing w:after="0"/>
        <w:jc w:val="both"/>
        <w:rPr>
          <w:rFonts w:eastAsia="Calibri" w:cs="Times New Roman"/>
        </w:rPr>
      </w:pPr>
      <w:r w:rsidRPr="002D2766">
        <w:rPr>
          <w:rFonts w:eastAsia="Calibri" w:cs="Times New Roman"/>
        </w:rPr>
        <w:t xml:space="preserve">Het niet respecteren </w:t>
      </w:r>
      <w:r w:rsidR="00B17DB2">
        <w:rPr>
          <w:rFonts w:eastAsia="Calibri" w:cs="Times New Roman"/>
        </w:rPr>
        <w:t xml:space="preserve">of naleven van de bestemming van de ter beschikking gestelde ruimtes en bijhorende accommodatie, van het huishoudelijk reglement, van </w:t>
      </w:r>
      <w:r w:rsidR="00B17DB2">
        <w:t>de Richtlijnen van de Vlaamse Bisschoppen voor het gebruik van de parochiekerken</w:t>
      </w:r>
      <w:r w:rsidR="009F774C">
        <w:rPr>
          <w:rFonts w:eastAsia="Calibri" w:cs="Times New Roman"/>
        </w:rPr>
        <w:t>…</w:t>
      </w:r>
    </w:p>
    <w:p w14:paraId="7C3FB618" w14:textId="77777777" w:rsidR="002D2766" w:rsidRDefault="0035535E" w:rsidP="004E77B3">
      <w:pPr>
        <w:pStyle w:val="Lijstalinea"/>
        <w:numPr>
          <w:ilvl w:val="0"/>
          <w:numId w:val="9"/>
        </w:numPr>
        <w:spacing w:after="0"/>
        <w:jc w:val="both"/>
        <w:rPr>
          <w:rFonts w:eastAsia="Calibri" w:cs="Times New Roman"/>
        </w:rPr>
      </w:pPr>
      <w:r>
        <w:rPr>
          <w:rFonts w:eastAsia="Calibri" w:cs="Times New Roman"/>
        </w:rPr>
        <w:t xml:space="preserve">Het uitoefenen van activiteiten </w:t>
      </w:r>
      <w:r w:rsidR="006301B8">
        <w:rPr>
          <w:rFonts w:eastAsia="Calibri" w:cs="Times New Roman"/>
        </w:rPr>
        <w:t>die</w:t>
      </w:r>
      <w:r>
        <w:rPr>
          <w:rFonts w:eastAsia="Calibri" w:cs="Times New Roman"/>
        </w:rPr>
        <w:t xml:space="preserve"> niet verzoenbaar zijn met het christelijk geloof en waarden of met de kerk</w:t>
      </w:r>
      <w:r w:rsidR="00D60B83">
        <w:rPr>
          <w:rFonts w:eastAsia="Calibri" w:cs="Times New Roman"/>
        </w:rPr>
        <w:t>, alsook in geval van onvoorziene gebeurtenissen, dringende werken of prioriteiten van de eredienst.</w:t>
      </w:r>
    </w:p>
    <w:p w14:paraId="3339BE0A" w14:textId="77777777" w:rsidR="002D2766" w:rsidRPr="002D2766" w:rsidRDefault="002D2766" w:rsidP="004E77B3">
      <w:pPr>
        <w:spacing w:after="0"/>
        <w:jc w:val="both"/>
      </w:pPr>
    </w:p>
    <w:p w14:paraId="493C6145" w14:textId="77777777" w:rsidR="00FE21FA" w:rsidRDefault="00D60B83" w:rsidP="004E77B3">
      <w:pPr>
        <w:jc w:val="both"/>
      </w:pPr>
      <w:r>
        <w:t>8.2</w:t>
      </w:r>
      <w:r w:rsidR="003B5583">
        <w:t xml:space="preserve">. </w:t>
      </w:r>
      <w:r w:rsidR="00FE21FA">
        <w:t>Indien de gebruiker het kerkgebouw, door welke oorzaak ook, niet op de overeengekomen datum wens</w:t>
      </w:r>
      <w:r>
        <w:t>t</w:t>
      </w:r>
      <w:r w:rsidR="00FE21FA">
        <w:t xml:space="preserve"> te gebruiken en de overeenkomst</w:t>
      </w:r>
      <w:r w:rsidR="000646B3">
        <w:t xml:space="preserve"> vroegtijdig</w:t>
      </w:r>
      <w:r w:rsidR="00FE21FA">
        <w:t xml:space="preserve"> wenst te beëindigen, dient hiervan zo spoedig mogelijk – onder opgave van de redenen -  aan de </w:t>
      </w:r>
      <w:r w:rsidR="00045246">
        <w:t>Kerkfabriek</w:t>
      </w:r>
      <w:r w:rsidR="00FE21FA">
        <w:t xml:space="preserve"> schriftel</w:t>
      </w:r>
      <w:r w:rsidR="006301B8">
        <w:t xml:space="preserve">ijk melding gemaakt te worden. </w:t>
      </w:r>
      <w:r w:rsidR="00FE21FA">
        <w:t xml:space="preserve">Bij vroegtijdige beëindiging door de gebruiker </w:t>
      </w:r>
      <w:r w:rsidR="000646B3">
        <w:t xml:space="preserve">binnen de </w:t>
      </w:r>
      <w:r w:rsidR="00FE21FA">
        <w:t xml:space="preserve">overeengekomen gebruiksperiode (zie artikel 3.2.) zal </w:t>
      </w:r>
      <w:r w:rsidR="000646B3">
        <w:t>de gebruiker …..  % van de in artikel 4.2. betaalde tussenkomst in de kosten verschuldigd blijven.</w:t>
      </w:r>
    </w:p>
    <w:p w14:paraId="2C6C7387" w14:textId="77777777" w:rsidR="00D60B83" w:rsidRPr="002D2766" w:rsidRDefault="00D60B83" w:rsidP="004E77B3">
      <w:pPr>
        <w:spacing w:after="0"/>
        <w:jc w:val="both"/>
      </w:pPr>
      <w:r>
        <w:t xml:space="preserve">8.3. </w:t>
      </w:r>
      <w:r w:rsidRPr="002D2766">
        <w:t>Partijen betekenen elkaar opzegging of beëindiging met een aangetekende zending of met een voor ontvangst tegengetekende gewone brief.</w:t>
      </w:r>
    </w:p>
    <w:p w14:paraId="5798C541" w14:textId="77777777" w:rsidR="000646B3" w:rsidRDefault="000646B3" w:rsidP="004E77B3">
      <w:pPr>
        <w:jc w:val="both"/>
        <w:rPr>
          <w:b/>
        </w:rPr>
      </w:pPr>
    </w:p>
    <w:p w14:paraId="1AD425D5" w14:textId="77777777" w:rsidR="002C4074" w:rsidRPr="00F03743" w:rsidRDefault="00030322" w:rsidP="004E77B3">
      <w:pPr>
        <w:jc w:val="both"/>
        <w:rPr>
          <w:b/>
        </w:rPr>
      </w:pPr>
      <w:r>
        <w:rPr>
          <w:b/>
        </w:rPr>
        <w:t>Artikel 9</w:t>
      </w:r>
      <w:r w:rsidR="002C4074" w:rsidRPr="00F03743">
        <w:rPr>
          <w:b/>
        </w:rPr>
        <w:t xml:space="preserve">: </w:t>
      </w:r>
      <w:r w:rsidR="002C09FF">
        <w:rPr>
          <w:b/>
        </w:rPr>
        <w:t>Varia</w:t>
      </w:r>
    </w:p>
    <w:p w14:paraId="57BC2056" w14:textId="77777777" w:rsidR="002C4074" w:rsidRDefault="00390A44" w:rsidP="004E77B3">
      <w:pPr>
        <w:jc w:val="both"/>
      </w:pPr>
      <w:r>
        <w:t>9</w:t>
      </w:r>
      <w:r w:rsidR="002C4074">
        <w:t xml:space="preserve">.1. De gebeurlijke nietigheid van een bepaling van deze overeenkomst of van een deel van deze overeenkomst brengt niet de nietigheid van de </w:t>
      </w:r>
      <w:r w:rsidR="00F530B4">
        <w:t>gehele overeenkomst met zich mee.</w:t>
      </w:r>
    </w:p>
    <w:p w14:paraId="7019AEC4" w14:textId="29251E76" w:rsidR="002C4074" w:rsidRDefault="002C09FF" w:rsidP="004E77B3">
      <w:pPr>
        <w:jc w:val="both"/>
      </w:pPr>
      <w:r>
        <w:t>9.</w:t>
      </w:r>
      <w:r w:rsidR="004E77B3">
        <w:t>2</w:t>
      </w:r>
      <w:r w:rsidR="006C27F2">
        <w:t>.</w:t>
      </w:r>
      <w:r>
        <w:t xml:space="preserve"> </w:t>
      </w:r>
      <w:r w:rsidR="006A23A8">
        <w:t xml:space="preserve">Onderhavige overeenkomst wordt geacht </w:t>
      </w:r>
      <w:proofErr w:type="spellStart"/>
      <w:r w:rsidR="006A23A8">
        <w:rPr>
          <w:i/>
        </w:rPr>
        <w:t>intuitu</w:t>
      </w:r>
      <w:proofErr w:type="spellEnd"/>
      <w:r w:rsidR="006A23A8">
        <w:rPr>
          <w:i/>
        </w:rPr>
        <w:t xml:space="preserve"> personae </w:t>
      </w:r>
      <w:r w:rsidR="006A23A8">
        <w:t xml:space="preserve">te zijn aangegaan voor wat betreft de persoon van de gebruiker, zodanig deze niet vermag </w:t>
      </w:r>
      <w:r w:rsidR="002C4074">
        <w:t xml:space="preserve">deze overeenkomst in haar geheel of </w:t>
      </w:r>
      <w:r w:rsidR="006A23A8">
        <w:t>gedeeltelijk aan een derde over te dragen of af te staan, tenzij</w:t>
      </w:r>
      <w:r w:rsidR="00A55C2A">
        <w:t xml:space="preserve"> voorafgaand uitdrukkelijke, schriftelijke instemming van de </w:t>
      </w:r>
      <w:r w:rsidR="00045246">
        <w:t>Kerkfabriek</w:t>
      </w:r>
      <w:r w:rsidR="00A55C2A">
        <w:t>.</w:t>
      </w:r>
    </w:p>
    <w:p w14:paraId="4BD6F62B" w14:textId="59541ACB" w:rsidR="000A40D7" w:rsidRPr="0081622D" w:rsidRDefault="002C09FF" w:rsidP="004E77B3">
      <w:pPr>
        <w:jc w:val="both"/>
      </w:pPr>
      <w:r w:rsidRPr="002C09FF">
        <w:t>9.</w:t>
      </w:r>
      <w:r w:rsidR="004E77B3">
        <w:t>3</w:t>
      </w:r>
      <w:r w:rsidR="006C27F2">
        <w:t>.</w:t>
      </w:r>
      <w:r w:rsidRPr="002C09FF">
        <w:t xml:space="preserve"> Geen enkele wijziging van welke bepaling van dit contract ook, zal ingeroepen kunnen worden tenzij zij het voorwerp uitmaakt van een schriftelijke overeenkoms</w:t>
      </w:r>
      <w:r>
        <w:t>t die ondertekend werd door de p</w:t>
      </w:r>
      <w:r w:rsidRPr="002C09FF">
        <w:t>artij aan wie zij tegengesteld wordt.</w:t>
      </w:r>
      <w:r w:rsidRPr="002C09FF">
        <w:tab/>
      </w:r>
    </w:p>
    <w:p w14:paraId="10AEA69E" w14:textId="07C3B69D" w:rsidR="00993222" w:rsidRDefault="00993222" w:rsidP="004E77B3">
      <w:pPr>
        <w:jc w:val="both"/>
      </w:pPr>
      <w:r>
        <w:t>9.</w:t>
      </w:r>
      <w:r w:rsidR="004E77B3">
        <w:t>4</w:t>
      </w:r>
      <w:r>
        <w:t xml:space="preserve">. De gebruiker maakt zich sterk alle uit deze overeenkomst voortvloeiende verbintenissen eveneens op te leggen en te doen naleven door alle personen </w:t>
      </w:r>
      <w:r w:rsidR="00090C09">
        <w:t>die</w:t>
      </w:r>
      <w:r>
        <w:t xml:space="preserve"> zij betrekt of inschakelt bij de uitvoering van deze overeenkomst (personeel, mandatarissen, </w:t>
      </w:r>
      <w:proofErr w:type="spellStart"/>
      <w:r>
        <w:t>aangestelden</w:t>
      </w:r>
      <w:proofErr w:type="spellEnd"/>
      <w:r>
        <w:t>,…).</w:t>
      </w:r>
    </w:p>
    <w:p w14:paraId="40AA00AD" w14:textId="77777777" w:rsidR="00F03743" w:rsidRPr="00F03743" w:rsidRDefault="00911EBA" w:rsidP="004E77B3">
      <w:pPr>
        <w:jc w:val="both"/>
        <w:rPr>
          <w:b/>
        </w:rPr>
      </w:pPr>
      <w:r>
        <w:rPr>
          <w:b/>
        </w:rPr>
        <w:t>Artikel 10</w:t>
      </w:r>
      <w:r w:rsidR="00F03743" w:rsidRPr="00F03743">
        <w:rPr>
          <w:b/>
        </w:rPr>
        <w:t>: Toepasselijk recht en bevoegde rechtbank</w:t>
      </w:r>
    </w:p>
    <w:p w14:paraId="54E8D333" w14:textId="77777777" w:rsidR="00F03743" w:rsidRDefault="00CE291B" w:rsidP="004E77B3">
      <w:pPr>
        <w:jc w:val="both"/>
      </w:pPr>
      <w:r>
        <w:t>Alle</w:t>
      </w:r>
      <w:r w:rsidR="0060194A">
        <w:t>e</w:t>
      </w:r>
      <w:r>
        <w:t xml:space="preserve">n het Belgische recht is van toepassing op de relaties tussen de partijen.  </w:t>
      </w:r>
    </w:p>
    <w:p w14:paraId="02FB2A04" w14:textId="77777777" w:rsidR="00914633" w:rsidRDefault="00CE291B" w:rsidP="004E77B3">
      <w:pPr>
        <w:jc w:val="both"/>
      </w:pPr>
      <w:r>
        <w:t xml:space="preserve">Elke betwisting met betrekking tot de geldigheid, uitvoering en/of interpretatie van deze overeenkomst, wordt </w:t>
      </w:r>
      <w:r w:rsidR="00842DCD">
        <w:t>uitsluitend onderworpen aan de rechterlijke macht van het gerechtsarrondissement ………..</w:t>
      </w:r>
    </w:p>
    <w:p w14:paraId="788790CD" w14:textId="77777777" w:rsidR="00C94168" w:rsidRDefault="00C94168" w:rsidP="004E77B3">
      <w:pPr>
        <w:jc w:val="both"/>
      </w:pPr>
      <w:r>
        <w:t xml:space="preserve">Opgemaakt te ………….op ……….., in </w:t>
      </w:r>
      <w:r w:rsidR="002049ED">
        <w:t>2</w:t>
      </w:r>
      <w:r>
        <w:t xml:space="preserve"> originele exemplaren, waarvan iedere partij verklaart één exemplaar ontvangen te hebben.  </w:t>
      </w:r>
    </w:p>
    <w:p w14:paraId="03CAEEE8" w14:textId="77777777" w:rsidR="003B74EB" w:rsidRDefault="003B74EB" w:rsidP="004E77B3">
      <w:pPr>
        <w:jc w:val="both"/>
      </w:pPr>
    </w:p>
    <w:p w14:paraId="1B3BEA03" w14:textId="77777777" w:rsidR="003B74EB" w:rsidRDefault="00DD1005" w:rsidP="004E77B3">
      <w:pPr>
        <w:jc w:val="both"/>
      </w:pPr>
      <w:r>
        <w:t xml:space="preserve">Voor de </w:t>
      </w:r>
      <w:r w:rsidR="00045246">
        <w:t>Kerkfabriek</w:t>
      </w:r>
      <w:r w:rsidR="00F9499A">
        <w:tab/>
      </w:r>
      <w:r w:rsidR="00F9499A">
        <w:tab/>
      </w:r>
      <w:r w:rsidR="00F9499A">
        <w:tab/>
      </w:r>
      <w:r w:rsidR="00F9499A">
        <w:tab/>
      </w:r>
      <w:r w:rsidR="00F9499A">
        <w:tab/>
      </w:r>
      <w:r w:rsidR="00F9499A">
        <w:tab/>
      </w:r>
      <w:r w:rsidR="00F9499A">
        <w:tab/>
      </w:r>
      <w:r w:rsidR="00F9499A">
        <w:tab/>
      </w:r>
      <w:r>
        <w:t>voor de g</w:t>
      </w:r>
      <w:r w:rsidR="00F9499A">
        <w:t>ebruiker</w:t>
      </w:r>
    </w:p>
    <w:p w14:paraId="648D439D" w14:textId="77777777" w:rsidR="00F9499A" w:rsidRDefault="00F9499A" w:rsidP="004E77B3">
      <w:pPr>
        <w:jc w:val="both"/>
      </w:pPr>
    </w:p>
    <w:p w14:paraId="1A67C5AA" w14:textId="77777777" w:rsidR="00F9499A" w:rsidRDefault="00090C09" w:rsidP="004E77B3">
      <w:pPr>
        <w:jc w:val="both"/>
      </w:pPr>
      <w:r>
        <w:t>Voorzitter                Secretaris</w:t>
      </w:r>
    </w:p>
    <w:p w14:paraId="20E6E03B" w14:textId="5348D1A2" w:rsidR="004439DA" w:rsidRDefault="00F9499A" w:rsidP="004E77B3">
      <w:pPr>
        <w:jc w:val="both"/>
        <w:rPr>
          <w:b/>
          <w:u w:val="single"/>
        </w:rPr>
      </w:pPr>
      <w:r>
        <w:t>(</w:t>
      </w:r>
      <w:r w:rsidR="00DD1005">
        <w:t xml:space="preserve">datum + </w:t>
      </w:r>
      <w:r>
        <w:t>handtekening(en))</w:t>
      </w:r>
      <w:r>
        <w:tab/>
      </w:r>
      <w:r>
        <w:tab/>
      </w:r>
      <w:r>
        <w:tab/>
      </w:r>
      <w:r>
        <w:tab/>
      </w:r>
      <w:r>
        <w:tab/>
      </w:r>
      <w:r>
        <w:tab/>
        <w:t>(</w:t>
      </w:r>
      <w:r w:rsidR="00DD1005">
        <w:t xml:space="preserve">datum + </w:t>
      </w:r>
      <w:r>
        <w:t>handtekening(en)</w:t>
      </w:r>
    </w:p>
    <w:p w14:paraId="03A4198B" w14:textId="6838DB9F" w:rsidR="002E6236" w:rsidRPr="002E6236" w:rsidRDefault="00757280" w:rsidP="004E77B3">
      <w:pPr>
        <w:jc w:val="both"/>
        <w:rPr>
          <w:b/>
          <w:u w:val="single"/>
        </w:rPr>
      </w:pPr>
      <w:r>
        <w:rPr>
          <w:b/>
          <w:u w:val="single"/>
        </w:rPr>
        <w:br w:type="page"/>
      </w:r>
      <w:r w:rsidR="002E6236" w:rsidRPr="002E6236">
        <w:rPr>
          <w:b/>
          <w:u w:val="single"/>
        </w:rPr>
        <w:t>Bijlagen</w:t>
      </w:r>
    </w:p>
    <w:p w14:paraId="4974ACA2" w14:textId="77777777" w:rsidR="002E6236" w:rsidRDefault="002E6236" w:rsidP="004E77B3">
      <w:pPr>
        <w:jc w:val="both"/>
      </w:pPr>
      <w:r>
        <w:t>De volgende bijlagen bij deze overeenkomst</w:t>
      </w:r>
      <w:r w:rsidR="009A5345">
        <w:t>, waarvan de gebruiker verklaart deze ontvangen te hebben,</w:t>
      </w:r>
      <w:r>
        <w:t xml:space="preserve"> maken er integraal deel van uit:</w:t>
      </w:r>
    </w:p>
    <w:p w14:paraId="1C0F931A" w14:textId="2D808AEF" w:rsidR="002E6236" w:rsidRDefault="00757280" w:rsidP="004E77B3">
      <w:pPr>
        <w:pStyle w:val="Lijstalinea"/>
        <w:numPr>
          <w:ilvl w:val="0"/>
          <w:numId w:val="3"/>
        </w:numPr>
        <w:jc w:val="both"/>
      </w:pPr>
      <w:r>
        <w:t>Toelichting</w:t>
      </w:r>
    </w:p>
    <w:p w14:paraId="1C8B1487" w14:textId="77777777" w:rsidR="002E6236" w:rsidRDefault="002E6236" w:rsidP="004E77B3">
      <w:pPr>
        <w:pStyle w:val="Lijstalinea"/>
        <w:numPr>
          <w:ilvl w:val="0"/>
          <w:numId w:val="3"/>
        </w:numPr>
        <w:jc w:val="both"/>
      </w:pPr>
      <w:r>
        <w:t>Beschrijving van de ter beschikking gestelde ruimtes en accommodatie, met inbegrip van de roerende goederen;</w:t>
      </w:r>
    </w:p>
    <w:p w14:paraId="1E9F4ED8" w14:textId="77777777" w:rsidR="002E6236" w:rsidRDefault="002E6236" w:rsidP="004E77B3">
      <w:pPr>
        <w:pStyle w:val="Lijstalinea"/>
        <w:numPr>
          <w:ilvl w:val="0"/>
          <w:numId w:val="3"/>
        </w:numPr>
        <w:jc w:val="both"/>
      </w:pPr>
      <w:r>
        <w:t>Huishoudelijk reglement;</w:t>
      </w:r>
    </w:p>
    <w:p w14:paraId="60A0791A" w14:textId="5AA13851" w:rsidR="002E6236" w:rsidRDefault="002E6236" w:rsidP="004E77B3">
      <w:pPr>
        <w:pStyle w:val="Lijstalinea"/>
        <w:numPr>
          <w:ilvl w:val="0"/>
          <w:numId w:val="3"/>
        </w:numPr>
        <w:jc w:val="both"/>
      </w:pPr>
      <w:r>
        <w:t xml:space="preserve">Projectfiche </w:t>
      </w:r>
    </w:p>
    <w:p w14:paraId="75FA4F0B" w14:textId="0E53FA38" w:rsidR="0018180A" w:rsidRDefault="0018180A" w:rsidP="004E77B3">
      <w:pPr>
        <w:jc w:val="both"/>
      </w:pPr>
    </w:p>
    <w:p w14:paraId="1551725F" w14:textId="539289DB" w:rsidR="0018180A" w:rsidRPr="00757280" w:rsidRDefault="00757280" w:rsidP="004E77B3">
      <w:pPr>
        <w:autoSpaceDE w:val="0"/>
        <w:autoSpaceDN w:val="0"/>
        <w:adjustRightInd w:val="0"/>
        <w:spacing w:after="0" w:line="240" w:lineRule="auto"/>
        <w:jc w:val="both"/>
        <w:rPr>
          <w:rFonts w:cstheme="minorHAnsi"/>
          <w:b/>
          <w:bCs/>
          <w:sz w:val="20"/>
          <w:szCs w:val="20"/>
        </w:rPr>
      </w:pPr>
      <w:r>
        <w:rPr>
          <w:rFonts w:cstheme="minorHAnsi"/>
          <w:b/>
          <w:bCs/>
          <w:sz w:val="20"/>
          <w:szCs w:val="20"/>
        </w:rPr>
        <w:t>BIJLAGE 1 TOELICHTING</w:t>
      </w:r>
    </w:p>
    <w:p w14:paraId="46B2FAAE" w14:textId="66D08888" w:rsidR="0018180A" w:rsidRPr="004E77B3" w:rsidRDefault="0018180A" w:rsidP="004E77B3">
      <w:pPr>
        <w:autoSpaceDE w:val="0"/>
        <w:autoSpaceDN w:val="0"/>
        <w:adjustRightInd w:val="0"/>
        <w:spacing w:after="0" w:line="240" w:lineRule="auto"/>
        <w:jc w:val="both"/>
      </w:pPr>
      <w:r w:rsidRPr="004E77B3">
        <w:t>Deze toelichting bevat juridische passages die eventueel aan de overeenkomst kunnen</w:t>
      </w:r>
      <w:r w:rsidR="00757280" w:rsidRPr="004E77B3">
        <w:t xml:space="preserve"> </w:t>
      </w:r>
      <w:r w:rsidRPr="004E77B3">
        <w:t>worden toegevoegd maar die de tekst zwaar maken als deze in de lopende tekst</w:t>
      </w:r>
      <w:r w:rsidR="00757280" w:rsidRPr="004E77B3">
        <w:t xml:space="preserve"> </w:t>
      </w:r>
      <w:r w:rsidRPr="004E77B3">
        <w:t>worden opgenomen. Ze worden ter volledigheid in bijlage opgenomen. De kerkraad</w:t>
      </w:r>
      <w:r w:rsidR="00757280" w:rsidRPr="004E77B3">
        <w:t xml:space="preserve"> </w:t>
      </w:r>
      <w:r w:rsidRPr="004E77B3">
        <w:t>kan ze als achtergrondinformatie behouden en/of alsnog toevoegen in bijlage.</w:t>
      </w:r>
    </w:p>
    <w:p w14:paraId="0DD099BF" w14:textId="77777777" w:rsidR="00757280" w:rsidRPr="004E77B3" w:rsidRDefault="00757280" w:rsidP="004E77B3">
      <w:pPr>
        <w:autoSpaceDE w:val="0"/>
        <w:autoSpaceDN w:val="0"/>
        <w:adjustRightInd w:val="0"/>
        <w:spacing w:after="0" w:line="240" w:lineRule="auto"/>
        <w:jc w:val="both"/>
      </w:pPr>
    </w:p>
    <w:p w14:paraId="01662B66" w14:textId="77777777" w:rsidR="0018180A" w:rsidRPr="004E77B3" w:rsidRDefault="0018180A" w:rsidP="004E77B3">
      <w:pPr>
        <w:suppressAutoHyphens/>
        <w:autoSpaceDE w:val="0"/>
        <w:autoSpaceDN w:val="0"/>
        <w:adjustRightInd w:val="0"/>
        <w:spacing w:after="0" w:line="240" w:lineRule="auto"/>
        <w:jc w:val="both"/>
        <w:rPr>
          <w:rFonts w:cstheme="minorHAnsi"/>
          <w:sz w:val="20"/>
          <w:szCs w:val="20"/>
        </w:rPr>
      </w:pPr>
      <w:r w:rsidRPr="004E77B3">
        <w:rPr>
          <w:rFonts w:cstheme="minorHAnsi"/>
          <w:sz w:val="20"/>
          <w:szCs w:val="20"/>
        </w:rPr>
        <w:t>WORDT VOORAFGAAND GESTELD ALS VOLGT:</w:t>
      </w:r>
    </w:p>
    <w:p w14:paraId="0503A8E0" w14:textId="4D663166" w:rsidR="00757280" w:rsidRPr="004E77B3" w:rsidRDefault="0018180A" w:rsidP="004E77B3">
      <w:pPr>
        <w:suppressAutoHyphens/>
        <w:autoSpaceDE w:val="0"/>
        <w:autoSpaceDN w:val="0"/>
        <w:adjustRightInd w:val="0"/>
        <w:spacing w:after="0" w:line="240" w:lineRule="auto"/>
        <w:jc w:val="both"/>
        <w:rPr>
          <w:rFonts w:cstheme="minorHAnsi"/>
          <w:sz w:val="20"/>
          <w:szCs w:val="20"/>
        </w:rPr>
      </w:pPr>
      <w:r w:rsidRPr="004E77B3">
        <w:rPr>
          <w:rFonts w:cstheme="minorHAnsi"/>
          <w:sz w:val="20"/>
          <w:szCs w:val="20"/>
        </w:rPr>
        <w:t>Overwegende dat de gebruiker wenst gebruik te maken van de ruimtes en bijhorende</w:t>
      </w:r>
      <w:r w:rsidR="00757280" w:rsidRPr="004E77B3">
        <w:rPr>
          <w:rFonts w:cstheme="minorHAnsi"/>
          <w:sz w:val="20"/>
          <w:szCs w:val="20"/>
        </w:rPr>
        <w:t xml:space="preserve"> </w:t>
      </w:r>
      <w:r w:rsidRPr="004E77B3">
        <w:rPr>
          <w:rFonts w:cstheme="minorHAnsi"/>
          <w:sz w:val="20"/>
          <w:szCs w:val="20"/>
        </w:rPr>
        <w:t>accommodatie in bovenvermeld kerkgebouw conform de Richtlijnen van de</w:t>
      </w:r>
      <w:r w:rsidR="00757280" w:rsidRPr="004E77B3">
        <w:rPr>
          <w:rFonts w:cstheme="minorHAnsi"/>
          <w:sz w:val="20"/>
          <w:szCs w:val="20"/>
        </w:rPr>
        <w:t xml:space="preserve"> </w:t>
      </w:r>
      <w:r w:rsidRPr="004E77B3">
        <w:rPr>
          <w:rFonts w:cstheme="minorHAnsi"/>
          <w:sz w:val="20"/>
          <w:szCs w:val="20"/>
        </w:rPr>
        <w:t>Vlaamse Bisschoppen voor het gebruik van de parochiekerken, het huishoudelijk</w:t>
      </w:r>
      <w:r w:rsidR="00757280" w:rsidRPr="004E77B3">
        <w:rPr>
          <w:rFonts w:cstheme="minorHAnsi"/>
          <w:sz w:val="20"/>
          <w:szCs w:val="20"/>
        </w:rPr>
        <w:t xml:space="preserve"> </w:t>
      </w:r>
      <w:r w:rsidRPr="004E77B3">
        <w:rPr>
          <w:rFonts w:cstheme="minorHAnsi"/>
          <w:sz w:val="20"/>
          <w:szCs w:val="20"/>
        </w:rPr>
        <w:t>reglement, onderhavige overeenkomst en in het algemeen conform de hierop van</w:t>
      </w:r>
      <w:r w:rsidR="00757280" w:rsidRPr="004E77B3">
        <w:rPr>
          <w:rFonts w:cstheme="minorHAnsi"/>
          <w:sz w:val="20"/>
          <w:szCs w:val="20"/>
        </w:rPr>
        <w:t xml:space="preserve"> </w:t>
      </w:r>
      <w:r w:rsidRPr="004E77B3">
        <w:rPr>
          <w:rFonts w:cstheme="minorHAnsi"/>
          <w:sz w:val="20"/>
          <w:szCs w:val="20"/>
        </w:rPr>
        <w:t>toepassing zijnde regelgeving, waaronder het burgerlijk wetboek en het kerkelijk</w:t>
      </w:r>
      <w:r w:rsidR="00757280" w:rsidRPr="004E77B3">
        <w:rPr>
          <w:rFonts w:cstheme="minorHAnsi"/>
          <w:sz w:val="20"/>
          <w:szCs w:val="20"/>
        </w:rPr>
        <w:t xml:space="preserve"> </w:t>
      </w:r>
      <w:r w:rsidRPr="004E77B3">
        <w:rPr>
          <w:rFonts w:cstheme="minorHAnsi"/>
          <w:sz w:val="20"/>
          <w:szCs w:val="20"/>
        </w:rPr>
        <w:t>wetboek van canoniek recht;</w:t>
      </w:r>
    </w:p>
    <w:p w14:paraId="34EE86E6" w14:textId="77777777" w:rsidR="00757280" w:rsidRPr="004E77B3" w:rsidRDefault="00757280" w:rsidP="004E77B3">
      <w:pPr>
        <w:suppressAutoHyphens/>
        <w:autoSpaceDE w:val="0"/>
        <w:autoSpaceDN w:val="0"/>
        <w:adjustRightInd w:val="0"/>
        <w:spacing w:after="0" w:line="240" w:lineRule="auto"/>
        <w:jc w:val="both"/>
        <w:rPr>
          <w:rFonts w:cstheme="minorHAnsi"/>
          <w:sz w:val="20"/>
          <w:szCs w:val="20"/>
        </w:rPr>
      </w:pPr>
    </w:p>
    <w:p w14:paraId="45D13FC3" w14:textId="2AA2AFA8" w:rsidR="00757280" w:rsidRPr="004E77B3" w:rsidRDefault="0018180A" w:rsidP="004E77B3">
      <w:pPr>
        <w:jc w:val="both"/>
        <w:rPr>
          <w:rFonts w:cstheme="minorHAnsi"/>
          <w:sz w:val="20"/>
          <w:szCs w:val="20"/>
        </w:rPr>
      </w:pPr>
      <w:r w:rsidRPr="004E77B3">
        <w:rPr>
          <w:rFonts w:cstheme="minorHAnsi"/>
          <w:sz w:val="20"/>
          <w:szCs w:val="20"/>
        </w:rPr>
        <w:t>Overwegende dat de gebruiker verklaart voldoende in kennis te zijn van de inhouden de draagwijdte van voormelde bepalingen, kennis die voortvloeit uit de eigen</w:t>
      </w:r>
      <w:r w:rsidR="004E77B3">
        <w:rPr>
          <w:rFonts w:cstheme="minorHAnsi"/>
          <w:sz w:val="20"/>
          <w:szCs w:val="20"/>
        </w:rPr>
        <w:t xml:space="preserve"> </w:t>
      </w:r>
      <w:proofErr w:type="spellStart"/>
      <w:r w:rsidRPr="004E77B3">
        <w:rPr>
          <w:rFonts w:cstheme="minorHAnsi"/>
          <w:sz w:val="20"/>
          <w:szCs w:val="20"/>
        </w:rPr>
        <w:t>onderzoeksplicht</w:t>
      </w:r>
      <w:proofErr w:type="spellEnd"/>
      <w:r w:rsidRPr="004E77B3">
        <w:rPr>
          <w:rFonts w:cstheme="minorHAnsi"/>
          <w:sz w:val="20"/>
          <w:szCs w:val="20"/>
        </w:rPr>
        <w:t xml:space="preserve"> in hoofde van de gebruiker en die hem desgevallend verder</w:t>
      </w:r>
      <w:r w:rsidR="00757280" w:rsidRPr="004E77B3">
        <w:rPr>
          <w:rFonts w:cstheme="minorHAnsi"/>
          <w:sz w:val="20"/>
          <w:szCs w:val="20"/>
        </w:rPr>
        <w:t xml:space="preserve"> </w:t>
      </w:r>
      <w:r w:rsidRPr="004E77B3">
        <w:rPr>
          <w:rFonts w:cstheme="minorHAnsi"/>
          <w:sz w:val="20"/>
          <w:szCs w:val="20"/>
        </w:rPr>
        <w:t>werd toegelicht door de Kerkfabriek, zodanig dat de instemming van de gebruiker</w:t>
      </w:r>
      <w:r w:rsidR="00757280" w:rsidRPr="004E77B3">
        <w:rPr>
          <w:rFonts w:cstheme="minorHAnsi"/>
          <w:sz w:val="20"/>
          <w:szCs w:val="20"/>
        </w:rPr>
        <w:t xml:space="preserve"> </w:t>
      </w:r>
      <w:r w:rsidRPr="004E77B3">
        <w:rPr>
          <w:rFonts w:cstheme="minorHAnsi"/>
          <w:sz w:val="20"/>
          <w:szCs w:val="20"/>
        </w:rPr>
        <w:t>met onderhavige overeenkomst volledig geïnformeerd en vrij gevormd werd;</w:t>
      </w:r>
    </w:p>
    <w:p w14:paraId="087E0824" w14:textId="3F29EDA3" w:rsidR="00757280" w:rsidRPr="004E77B3" w:rsidRDefault="0018180A" w:rsidP="004E77B3">
      <w:pPr>
        <w:jc w:val="both"/>
        <w:rPr>
          <w:rFonts w:cstheme="minorHAnsi"/>
          <w:sz w:val="20"/>
          <w:szCs w:val="20"/>
        </w:rPr>
      </w:pPr>
      <w:r w:rsidRPr="004E77B3">
        <w:rPr>
          <w:rFonts w:cstheme="minorHAnsi"/>
          <w:sz w:val="20"/>
          <w:szCs w:val="20"/>
        </w:rPr>
        <w:t>Overwegende dat de Kerkfabriek deze ruimtes en bijhorende accommodatie voor</w:t>
      </w:r>
      <w:r w:rsidR="00757280" w:rsidRPr="004E77B3">
        <w:rPr>
          <w:rFonts w:cstheme="minorHAnsi"/>
          <w:sz w:val="20"/>
          <w:szCs w:val="20"/>
        </w:rPr>
        <w:t xml:space="preserve"> </w:t>
      </w:r>
      <w:r w:rsidRPr="004E77B3">
        <w:rPr>
          <w:rFonts w:cstheme="minorHAnsi"/>
          <w:sz w:val="20"/>
          <w:szCs w:val="20"/>
        </w:rPr>
        <w:t>eenmalig gebruik wenst te laten gebruiken;</w:t>
      </w:r>
    </w:p>
    <w:p w14:paraId="50BF06A2" w14:textId="468E5C75" w:rsidR="00757280" w:rsidRPr="004E77B3" w:rsidRDefault="0018180A" w:rsidP="004E77B3">
      <w:pPr>
        <w:jc w:val="both"/>
        <w:rPr>
          <w:rFonts w:cstheme="minorHAnsi"/>
          <w:sz w:val="20"/>
          <w:szCs w:val="20"/>
        </w:rPr>
      </w:pPr>
      <w:r w:rsidRPr="004E77B3">
        <w:rPr>
          <w:rFonts w:cstheme="minorHAnsi"/>
          <w:sz w:val="20"/>
          <w:szCs w:val="20"/>
        </w:rPr>
        <w:t>Overwegende dat de Kerkfabriek voorafgaand kennis heeft genomen van het</w:t>
      </w:r>
      <w:r w:rsidR="00757280" w:rsidRPr="004E77B3">
        <w:rPr>
          <w:rFonts w:cstheme="minorHAnsi"/>
          <w:sz w:val="20"/>
          <w:szCs w:val="20"/>
        </w:rPr>
        <w:t xml:space="preserve"> </w:t>
      </w:r>
      <w:r w:rsidRPr="004E77B3">
        <w:rPr>
          <w:rFonts w:cstheme="minorHAnsi"/>
          <w:sz w:val="20"/>
          <w:szCs w:val="20"/>
        </w:rPr>
        <w:t>doel van het eenmalig gebruik en hiermee uitdrukkelijk akkoord gaat, doch</w:t>
      </w:r>
      <w:r w:rsidR="00757280" w:rsidRPr="004E77B3">
        <w:rPr>
          <w:rFonts w:cstheme="minorHAnsi"/>
          <w:sz w:val="20"/>
          <w:szCs w:val="20"/>
        </w:rPr>
        <w:t xml:space="preserve"> </w:t>
      </w:r>
      <w:r w:rsidRPr="004E77B3">
        <w:rPr>
          <w:rFonts w:cstheme="minorHAnsi"/>
          <w:sz w:val="20"/>
          <w:szCs w:val="20"/>
        </w:rPr>
        <w:t>slechts in de mate de gebruiker onderhavige overeenkomst en haar bijlagenvolledig eerbiedigt en onverminderd de rechten van de Kerkfabriek hierin</w:t>
      </w:r>
      <w:r w:rsidR="00757280" w:rsidRPr="004E77B3">
        <w:rPr>
          <w:rFonts w:cstheme="minorHAnsi"/>
          <w:sz w:val="20"/>
          <w:szCs w:val="20"/>
        </w:rPr>
        <w:t xml:space="preserve"> </w:t>
      </w:r>
      <w:r w:rsidRPr="004E77B3">
        <w:rPr>
          <w:rFonts w:cstheme="minorHAnsi"/>
          <w:sz w:val="20"/>
          <w:szCs w:val="20"/>
        </w:rPr>
        <w:t>beschreven.</w:t>
      </w:r>
    </w:p>
    <w:p w14:paraId="64CA4B92" w14:textId="592C7105" w:rsidR="00757280" w:rsidRPr="004E77B3" w:rsidRDefault="0018180A" w:rsidP="004E77B3">
      <w:pPr>
        <w:jc w:val="both"/>
        <w:rPr>
          <w:rFonts w:cstheme="minorHAnsi"/>
          <w:sz w:val="20"/>
          <w:szCs w:val="20"/>
        </w:rPr>
      </w:pPr>
      <w:r w:rsidRPr="004E77B3">
        <w:rPr>
          <w:rFonts w:cstheme="minorHAnsi"/>
          <w:sz w:val="20"/>
          <w:szCs w:val="20"/>
        </w:rPr>
        <w:t>Overwegende dat bovenvermelde overwegingen essentiële voorwaarden voor partijen</w:t>
      </w:r>
      <w:r w:rsidR="00757280" w:rsidRPr="004E77B3">
        <w:rPr>
          <w:rFonts w:cstheme="minorHAnsi"/>
          <w:sz w:val="20"/>
          <w:szCs w:val="20"/>
        </w:rPr>
        <w:t xml:space="preserve"> </w:t>
      </w:r>
      <w:r w:rsidRPr="004E77B3">
        <w:rPr>
          <w:rFonts w:cstheme="minorHAnsi"/>
          <w:sz w:val="20"/>
          <w:szCs w:val="20"/>
        </w:rPr>
        <w:t>uitmaken, zonder welke deze overeenkomst niet zou gesloten worden;</w:t>
      </w:r>
    </w:p>
    <w:p w14:paraId="733BE4BB" w14:textId="1BC6731E" w:rsidR="00757280" w:rsidRPr="004E77B3" w:rsidRDefault="0018180A" w:rsidP="004E77B3">
      <w:pPr>
        <w:jc w:val="both"/>
        <w:rPr>
          <w:rFonts w:cstheme="minorHAnsi"/>
          <w:sz w:val="20"/>
          <w:szCs w:val="20"/>
        </w:rPr>
      </w:pPr>
      <w:r w:rsidRPr="004E77B3">
        <w:rPr>
          <w:rFonts w:cstheme="minorHAnsi"/>
          <w:sz w:val="20"/>
          <w:szCs w:val="20"/>
        </w:rPr>
        <w:t>Overwegende dat de Kerkfabriek bijgevolg bereid is om de ruimtes en bijhorende</w:t>
      </w:r>
      <w:r w:rsidR="00757280" w:rsidRPr="004E77B3">
        <w:rPr>
          <w:rFonts w:cstheme="minorHAnsi"/>
          <w:sz w:val="20"/>
          <w:szCs w:val="20"/>
        </w:rPr>
        <w:t xml:space="preserve"> </w:t>
      </w:r>
      <w:r w:rsidRPr="004E77B3">
        <w:rPr>
          <w:rFonts w:cstheme="minorHAnsi"/>
          <w:sz w:val="20"/>
          <w:szCs w:val="20"/>
        </w:rPr>
        <w:t>accommodatie in het kerkgebouw eenmalig ter beschikking te stellen aan de gebruiker</w:t>
      </w:r>
      <w:r w:rsidR="00757280" w:rsidRPr="004E77B3">
        <w:rPr>
          <w:rFonts w:cstheme="minorHAnsi"/>
          <w:sz w:val="20"/>
          <w:szCs w:val="20"/>
        </w:rPr>
        <w:t xml:space="preserve"> </w:t>
      </w:r>
      <w:r w:rsidRPr="004E77B3">
        <w:rPr>
          <w:rFonts w:cstheme="minorHAnsi"/>
          <w:sz w:val="20"/>
          <w:szCs w:val="20"/>
        </w:rPr>
        <w:t>onder de hierna bepaalde voorwaarde</w:t>
      </w:r>
      <w:r w:rsidR="00757280" w:rsidRPr="004E77B3">
        <w:rPr>
          <w:rFonts w:cstheme="minorHAnsi"/>
          <w:sz w:val="20"/>
          <w:szCs w:val="20"/>
        </w:rPr>
        <w:t>.</w:t>
      </w:r>
    </w:p>
    <w:p w14:paraId="45E6AE44" w14:textId="7DFE73A0" w:rsidR="00757280" w:rsidRPr="004E77B3" w:rsidRDefault="0018180A" w:rsidP="004E77B3">
      <w:pPr>
        <w:jc w:val="both"/>
        <w:rPr>
          <w:rFonts w:cstheme="minorHAnsi"/>
          <w:sz w:val="20"/>
          <w:szCs w:val="20"/>
        </w:rPr>
      </w:pPr>
      <w:r w:rsidRPr="004E77B3">
        <w:rPr>
          <w:rFonts w:cstheme="minorHAnsi"/>
          <w:sz w:val="20"/>
          <w:szCs w:val="20"/>
        </w:rPr>
        <w:t>Overwegende dat het eenmalig gebruik valt onder het begrip “valorisatie” en hieronder</w:t>
      </w:r>
      <w:r w:rsidR="00757280" w:rsidRPr="004E77B3">
        <w:rPr>
          <w:rFonts w:cstheme="minorHAnsi"/>
          <w:sz w:val="20"/>
          <w:szCs w:val="20"/>
        </w:rPr>
        <w:t xml:space="preserve"> </w:t>
      </w:r>
      <w:r w:rsidRPr="004E77B3">
        <w:rPr>
          <w:rFonts w:cstheme="minorHAnsi"/>
          <w:sz w:val="20"/>
          <w:szCs w:val="20"/>
        </w:rPr>
        <w:t>wordt verstaan alle initiatieven die, met respect voor het normale gebruik van</w:t>
      </w:r>
      <w:r w:rsidR="00757280" w:rsidRPr="004E77B3">
        <w:rPr>
          <w:rFonts w:cstheme="minorHAnsi"/>
          <w:sz w:val="20"/>
          <w:szCs w:val="20"/>
        </w:rPr>
        <w:t xml:space="preserve"> </w:t>
      </w:r>
      <w:r w:rsidRPr="004E77B3">
        <w:rPr>
          <w:rFonts w:cstheme="minorHAnsi"/>
          <w:sz w:val="20"/>
          <w:szCs w:val="20"/>
        </w:rPr>
        <w:t>de parochiekerk, de betekenis van het kerkgebouw in al zijn aspecten kunnen versterken</w:t>
      </w:r>
      <w:r w:rsidR="00757280" w:rsidRPr="004E77B3">
        <w:rPr>
          <w:rFonts w:cstheme="minorHAnsi"/>
          <w:sz w:val="20"/>
          <w:szCs w:val="20"/>
        </w:rPr>
        <w:t xml:space="preserve"> </w:t>
      </w:r>
      <w:r w:rsidRPr="004E77B3">
        <w:rPr>
          <w:rFonts w:cstheme="minorHAnsi"/>
          <w:sz w:val="20"/>
          <w:szCs w:val="20"/>
        </w:rPr>
        <w:t>en bevorderen (religieus en cultureel, historisch en kunsthistorisch, architecturaal</w:t>
      </w:r>
      <w:r w:rsidR="00757280" w:rsidRPr="004E77B3">
        <w:rPr>
          <w:rFonts w:cstheme="minorHAnsi"/>
          <w:sz w:val="20"/>
          <w:szCs w:val="20"/>
        </w:rPr>
        <w:t xml:space="preserve"> </w:t>
      </w:r>
      <w:r w:rsidRPr="004E77B3">
        <w:rPr>
          <w:rFonts w:cstheme="minorHAnsi"/>
          <w:sz w:val="20"/>
          <w:szCs w:val="20"/>
        </w:rPr>
        <w:t>en landschappelijk). Hierbij wordt gedacht aan een occasioneel en passend</w:t>
      </w:r>
      <w:r w:rsidR="00757280" w:rsidRPr="004E77B3">
        <w:rPr>
          <w:rFonts w:cstheme="minorHAnsi"/>
          <w:sz w:val="20"/>
          <w:szCs w:val="20"/>
        </w:rPr>
        <w:t xml:space="preserve"> </w:t>
      </w:r>
      <w:r w:rsidRPr="004E77B3">
        <w:rPr>
          <w:rFonts w:cstheme="minorHAnsi"/>
          <w:sz w:val="20"/>
          <w:szCs w:val="20"/>
        </w:rPr>
        <w:t>gebruik van het kerkgebouw voor kunsthistorische rondleidingen, concerten, voordrachten,</w:t>
      </w:r>
      <w:r w:rsidR="00757280" w:rsidRPr="004E77B3">
        <w:rPr>
          <w:rFonts w:cstheme="minorHAnsi"/>
          <w:sz w:val="20"/>
          <w:szCs w:val="20"/>
        </w:rPr>
        <w:t xml:space="preserve"> </w:t>
      </w:r>
      <w:r w:rsidRPr="004E77B3">
        <w:rPr>
          <w:rFonts w:cstheme="minorHAnsi"/>
          <w:sz w:val="20"/>
          <w:szCs w:val="20"/>
        </w:rPr>
        <w:t>conferenties of tijdelijke tentoonstellingen. (Richtlijnen van</w:t>
      </w:r>
      <w:r w:rsidR="00757280" w:rsidRPr="004E77B3">
        <w:rPr>
          <w:rFonts w:cstheme="minorHAnsi"/>
          <w:sz w:val="20"/>
          <w:szCs w:val="20"/>
        </w:rPr>
        <w:t xml:space="preserve"> </w:t>
      </w:r>
      <w:r w:rsidRPr="004E77B3">
        <w:rPr>
          <w:rFonts w:cstheme="minorHAnsi"/>
          <w:sz w:val="20"/>
          <w:szCs w:val="20"/>
        </w:rPr>
        <w:t>de Vlaamse Bisschoppen voor het gebruik van de parochiekerken).</w:t>
      </w:r>
    </w:p>
    <w:p w14:paraId="1F26B2B6" w14:textId="77777777" w:rsidR="004E77B3" w:rsidRDefault="004E77B3" w:rsidP="004E77B3">
      <w:pPr>
        <w:jc w:val="both"/>
        <w:rPr>
          <w:rFonts w:cstheme="minorHAnsi"/>
          <w:b/>
          <w:bCs/>
          <w:color w:val="76923C" w:themeColor="accent3" w:themeShade="BF"/>
          <w:sz w:val="20"/>
          <w:szCs w:val="20"/>
        </w:rPr>
      </w:pPr>
    </w:p>
    <w:p w14:paraId="25A72AB6" w14:textId="684E4E82" w:rsidR="00757280" w:rsidRPr="004E77B3" w:rsidRDefault="0018180A" w:rsidP="004E77B3">
      <w:pPr>
        <w:jc w:val="both"/>
        <w:rPr>
          <w:rFonts w:cstheme="minorHAnsi"/>
          <w:sz w:val="20"/>
          <w:szCs w:val="20"/>
          <w:u w:val="single"/>
        </w:rPr>
      </w:pPr>
      <w:r w:rsidRPr="004E77B3">
        <w:rPr>
          <w:rFonts w:cstheme="minorHAnsi"/>
          <w:sz w:val="20"/>
          <w:szCs w:val="20"/>
          <w:u w:val="single"/>
        </w:rPr>
        <w:t>Bij artikel 2.</w:t>
      </w:r>
    </w:p>
    <w:p w14:paraId="01C0E035" w14:textId="77777777" w:rsidR="004E77B3" w:rsidRPr="004E77B3" w:rsidRDefault="0018180A" w:rsidP="004E77B3">
      <w:pPr>
        <w:jc w:val="both"/>
        <w:rPr>
          <w:rFonts w:cstheme="minorHAnsi"/>
          <w:sz w:val="20"/>
          <w:szCs w:val="20"/>
        </w:rPr>
      </w:pPr>
      <w:r w:rsidRPr="004E77B3">
        <w:rPr>
          <w:rFonts w:cstheme="minorHAnsi"/>
          <w:sz w:val="20"/>
          <w:szCs w:val="20"/>
        </w:rPr>
        <w:lastRenderedPageBreak/>
        <w:t>De gebruiker erkent aldus dat het terbeschikkinggestelde kerkgebouw</w:t>
      </w:r>
      <w:r w:rsidR="00757280" w:rsidRPr="004E77B3">
        <w:rPr>
          <w:rFonts w:cstheme="minorHAnsi"/>
          <w:sz w:val="20"/>
          <w:szCs w:val="20"/>
        </w:rPr>
        <w:t xml:space="preserve"> </w:t>
      </w:r>
      <w:r w:rsidRPr="004E77B3">
        <w:rPr>
          <w:rFonts w:cstheme="minorHAnsi"/>
          <w:sz w:val="20"/>
          <w:szCs w:val="20"/>
        </w:rPr>
        <w:t>bestemd is voor de eredienst, en verbindt zich ertoe tijdens de volledige duur</w:t>
      </w:r>
      <w:r w:rsidR="00757280" w:rsidRPr="004E77B3">
        <w:rPr>
          <w:rFonts w:cstheme="minorHAnsi"/>
          <w:sz w:val="20"/>
          <w:szCs w:val="20"/>
        </w:rPr>
        <w:t xml:space="preserve"> </w:t>
      </w:r>
      <w:r w:rsidRPr="004E77B3">
        <w:rPr>
          <w:rFonts w:cstheme="minorHAnsi"/>
          <w:sz w:val="20"/>
          <w:szCs w:val="20"/>
        </w:rPr>
        <w:t>van het gebruik van het kerkgebouw niets te ondernemen of niets toe te laten</w:t>
      </w:r>
      <w:r w:rsidR="00757280" w:rsidRPr="004E77B3">
        <w:rPr>
          <w:rFonts w:cstheme="minorHAnsi"/>
          <w:sz w:val="20"/>
          <w:szCs w:val="20"/>
        </w:rPr>
        <w:t xml:space="preserve"> </w:t>
      </w:r>
      <w:r w:rsidRPr="004E77B3">
        <w:rPr>
          <w:rFonts w:cstheme="minorHAnsi"/>
          <w:sz w:val="20"/>
          <w:szCs w:val="20"/>
        </w:rPr>
        <w:t>dat hieraan op enige wijze afbreuk kan doen.</w:t>
      </w:r>
      <w:r w:rsidR="00757280" w:rsidRPr="004E77B3">
        <w:rPr>
          <w:rFonts w:cstheme="minorHAnsi"/>
          <w:sz w:val="20"/>
          <w:szCs w:val="20"/>
        </w:rPr>
        <w:t xml:space="preserve"> </w:t>
      </w:r>
    </w:p>
    <w:p w14:paraId="68D02018" w14:textId="77777777" w:rsidR="004E77B3" w:rsidRPr="004E77B3" w:rsidRDefault="0018180A" w:rsidP="004E77B3">
      <w:pPr>
        <w:jc w:val="both"/>
        <w:rPr>
          <w:rFonts w:cstheme="minorHAnsi"/>
          <w:sz w:val="20"/>
          <w:szCs w:val="20"/>
        </w:rPr>
      </w:pPr>
      <w:r w:rsidRPr="004E77B3">
        <w:rPr>
          <w:rFonts w:cstheme="minorHAnsi"/>
          <w:sz w:val="20"/>
          <w:szCs w:val="20"/>
        </w:rPr>
        <w:t>De gebruiker verbindt er zich tevens toe om het in bijlage 4 gevoegde huishoudelijke</w:t>
      </w:r>
      <w:r w:rsidR="00757280" w:rsidRPr="004E77B3">
        <w:rPr>
          <w:rFonts w:cstheme="minorHAnsi"/>
          <w:sz w:val="20"/>
          <w:szCs w:val="20"/>
        </w:rPr>
        <w:t xml:space="preserve"> </w:t>
      </w:r>
      <w:r w:rsidRPr="004E77B3">
        <w:rPr>
          <w:rFonts w:cstheme="minorHAnsi"/>
          <w:sz w:val="20"/>
          <w:szCs w:val="20"/>
        </w:rPr>
        <w:t>reglement integraal te respecteren evenals om alle richtlijnen afkomstig vaneen vertegenwoordiger van de Kerkfabriek met betrekking tot het gebruik van het</w:t>
      </w:r>
      <w:r w:rsidR="00757280" w:rsidRPr="004E77B3">
        <w:rPr>
          <w:rFonts w:cstheme="minorHAnsi"/>
          <w:sz w:val="20"/>
          <w:szCs w:val="20"/>
        </w:rPr>
        <w:t xml:space="preserve"> </w:t>
      </w:r>
      <w:r w:rsidRPr="004E77B3">
        <w:rPr>
          <w:rFonts w:cstheme="minorHAnsi"/>
          <w:sz w:val="20"/>
          <w:szCs w:val="20"/>
        </w:rPr>
        <w:t>kerkgebouw, stipt na te leven.</w:t>
      </w:r>
      <w:r w:rsidR="00757280" w:rsidRPr="004E77B3">
        <w:rPr>
          <w:rFonts w:cstheme="minorHAnsi"/>
          <w:sz w:val="20"/>
          <w:szCs w:val="20"/>
        </w:rPr>
        <w:t xml:space="preserve"> </w:t>
      </w:r>
    </w:p>
    <w:p w14:paraId="39F8C599" w14:textId="77777777" w:rsidR="004E77B3" w:rsidRPr="004E77B3" w:rsidRDefault="0018180A" w:rsidP="004E77B3">
      <w:pPr>
        <w:jc w:val="both"/>
        <w:rPr>
          <w:rFonts w:cstheme="minorHAnsi"/>
          <w:sz w:val="20"/>
          <w:szCs w:val="20"/>
        </w:rPr>
      </w:pPr>
      <w:r w:rsidRPr="004E77B3">
        <w:rPr>
          <w:rFonts w:cstheme="minorHAnsi"/>
          <w:sz w:val="20"/>
          <w:szCs w:val="20"/>
        </w:rPr>
        <w:t>Het kerkgebouw is principe vrij toegankelijk voor bezoekers met uitzondering van</w:t>
      </w:r>
      <w:r w:rsidR="00757280" w:rsidRPr="004E77B3">
        <w:rPr>
          <w:rFonts w:cstheme="minorHAnsi"/>
          <w:sz w:val="20"/>
          <w:szCs w:val="20"/>
        </w:rPr>
        <w:t xml:space="preserve"> </w:t>
      </w:r>
      <w:r w:rsidRPr="004E77B3">
        <w:rPr>
          <w:rFonts w:cstheme="minorHAnsi"/>
          <w:sz w:val="20"/>
          <w:szCs w:val="20"/>
        </w:rPr>
        <w:t>de effectieve uren van de aan de gebruiker in de deze overeenkomst toegestane</w:t>
      </w:r>
      <w:r w:rsidR="00757280" w:rsidRPr="004E77B3">
        <w:rPr>
          <w:rFonts w:cstheme="minorHAnsi"/>
          <w:sz w:val="20"/>
          <w:szCs w:val="20"/>
        </w:rPr>
        <w:t xml:space="preserve"> </w:t>
      </w:r>
      <w:r w:rsidRPr="004E77B3">
        <w:rPr>
          <w:rFonts w:cstheme="minorHAnsi"/>
          <w:sz w:val="20"/>
          <w:szCs w:val="20"/>
        </w:rPr>
        <w:t>bestemming. Op dat ogenblik wordt de toegang door de gebruiker geregeld. De</w:t>
      </w:r>
      <w:r w:rsidR="00757280" w:rsidRPr="004E77B3">
        <w:rPr>
          <w:rFonts w:cstheme="minorHAnsi"/>
          <w:sz w:val="20"/>
          <w:szCs w:val="20"/>
        </w:rPr>
        <w:t xml:space="preserve"> </w:t>
      </w:r>
      <w:r w:rsidRPr="004E77B3">
        <w:rPr>
          <w:rFonts w:cstheme="minorHAnsi"/>
          <w:sz w:val="20"/>
          <w:szCs w:val="20"/>
        </w:rPr>
        <w:t>gebruiker zal er voor zorgen dat alle verplichtingen waaraan hij onderworpen is in</w:t>
      </w:r>
      <w:r w:rsidR="00757280" w:rsidRPr="004E77B3">
        <w:rPr>
          <w:rFonts w:cstheme="minorHAnsi"/>
          <w:sz w:val="20"/>
          <w:szCs w:val="20"/>
        </w:rPr>
        <w:t xml:space="preserve"> </w:t>
      </w:r>
      <w:r w:rsidRPr="004E77B3">
        <w:rPr>
          <w:rFonts w:cstheme="minorHAnsi"/>
          <w:sz w:val="20"/>
          <w:szCs w:val="20"/>
        </w:rPr>
        <w:t xml:space="preserve">deze overeenkomst, tevens worden nagekomen door zijn </w:t>
      </w:r>
      <w:proofErr w:type="spellStart"/>
      <w:r w:rsidRPr="004E77B3">
        <w:rPr>
          <w:rFonts w:cstheme="minorHAnsi"/>
          <w:sz w:val="20"/>
          <w:szCs w:val="20"/>
        </w:rPr>
        <w:t>aangestelden</w:t>
      </w:r>
      <w:proofErr w:type="spellEnd"/>
      <w:r w:rsidRPr="004E77B3">
        <w:rPr>
          <w:rFonts w:cstheme="minorHAnsi"/>
          <w:sz w:val="20"/>
          <w:szCs w:val="20"/>
        </w:rPr>
        <w:t>.</w:t>
      </w:r>
      <w:r w:rsidR="00757280" w:rsidRPr="004E77B3">
        <w:rPr>
          <w:rFonts w:cstheme="minorHAnsi"/>
          <w:sz w:val="20"/>
          <w:szCs w:val="20"/>
        </w:rPr>
        <w:t xml:space="preserve"> </w:t>
      </w:r>
    </w:p>
    <w:p w14:paraId="6C731B0C" w14:textId="77777777" w:rsidR="004E77B3" w:rsidRPr="004E77B3" w:rsidRDefault="0018180A" w:rsidP="004E77B3">
      <w:pPr>
        <w:jc w:val="both"/>
        <w:rPr>
          <w:rFonts w:cstheme="minorHAnsi"/>
          <w:sz w:val="20"/>
          <w:szCs w:val="20"/>
        </w:rPr>
      </w:pPr>
      <w:r w:rsidRPr="004E77B3">
        <w:rPr>
          <w:rFonts w:cstheme="minorHAnsi"/>
          <w:sz w:val="20"/>
          <w:szCs w:val="20"/>
        </w:rPr>
        <w:t>Het gebruik van het kerkgebouw door de gebruiker verloopt uitsluitend via de</w:t>
      </w:r>
      <w:r w:rsidR="00757280" w:rsidRPr="004E77B3">
        <w:rPr>
          <w:rFonts w:cstheme="minorHAnsi"/>
          <w:sz w:val="20"/>
          <w:szCs w:val="20"/>
        </w:rPr>
        <w:t xml:space="preserve"> </w:t>
      </w:r>
      <w:r w:rsidRPr="004E77B3">
        <w:rPr>
          <w:rFonts w:cstheme="minorHAnsi"/>
          <w:sz w:val="20"/>
          <w:szCs w:val="20"/>
        </w:rPr>
        <w:t>modaliteiten uiteengezet in de projectfiche, aangehecht als bijlage 5 aan deze overeenkomsten waarvan artikel 6 van deze overeenkomst de (minimale) inhoud nader</w:t>
      </w:r>
      <w:r w:rsidR="00757280" w:rsidRPr="004E77B3">
        <w:rPr>
          <w:rFonts w:cstheme="minorHAnsi"/>
          <w:sz w:val="20"/>
          <w:szCs w:val="20"/>
        </w:rPr>
        <w:t xml:space="preserve"> </w:t>
      </w:r>
      <w:r w:rsidRPr="004E77B3">
        <w:rPr>
          <w:rFonts w:cstheme="minorHAnsi"/>
          <w:sz w:val="20"/>
          <w:szCs w:val="20"/>
        </w:rPr>
        <w:t>bepaalt. Indien het de gebruiker bij de ondertekening van deze overeenkomst niet</w:t>
      </w:r>
      <w:r w:rsidR="00757280" w:rsidRPr="004E77B3">
        <w:rPr>
          <w:rFonts w:cstheme="minorHAnsi"/>
          <w:sz w:val="20"/>
          <w:szCs w:val="20"/>
        </w:rPr>
        <w:t xml:space="preserve"> </w:t>
      </w:r>
      <w:r w:rsidRPr="004E77B3">
        <w:rPr>
          <w:rFonts w:cstheme="minorHAnsi"/>
          <w:sz w:val="20"/>
          <w:szCs w:val="20"/>
        </w:rPr>
        <w:t>mogelijk is om een gedetailleerde projectfiche bij te voegen, volstaat het voor de</w:t>
      </w:r>
      <w:r w:rsidR="00757280" w:rsidRPr="004E77B3">
        <w:rPr>
          <w:rFonts w:cstheme="minorHAnsi"/>
          <w:sz w:val="20"/>
          <w:szCs w:val="20"/>
        </w:rPr>
        <w:t xml:space="preserve"> </w:t>
      </w:r>
      <w:r w:rsidRPr="004E77B3">
        <w:rPr>
          <w:rFonts w:cstheme="minorHAnsi"/>
          <w:sz w:val="20"/>
          <w:szCs w:val="20"/>
        </w:rPr>
        <w:t>gebruiker om bij de ondertekening van deze overeenkomst een eerder algemene</w:t>
      </w:r>
      <w:r w:rsidR="00757280" w:rsidRPr="004E77B3">
        <w:rPr>
          <w:rFonts w:cstheme="minorHAnsi"/>
          <w:sz w:val="20"/>
          <w:szCs w:val="20"/>
        </w:rPr>
        <w:t xml:space="preserve"> </w:t>
      </w:r>
      <w:r w:rsidRPr="004E77B3">
        <w:rPr>
          <w:rFonts w:cstheme="minorHAnsi"/>
          <w:sz w:val="20"/>
          <w:szCs w:val="20"/>
        </w:rPr>
        <w:t>projectfiche toe te voegen. De gebruiker verbindt zich er evenwel toe om minstenstwee weken (14 dagen) voor de aanvang van het eenmalig gebruik van het kerkgebouw</w:t>
      </w:r>
      <w:r w:rsidR="00757280" w:rsidRPr="004E77B3">
        <w:rPr>
          <w:rFonts w:cstheme="minorHAnsi"/>
          <w:sz w:val="20"/>
          <w:szCs w:val="20"/>
        </w:rPr>
        <w:t xml:space="preserve"> </w:t>
      </w:r>
      <w:r w:rsidRPr="004E77B3">
        <w:rPr>
          <w:rFonts w:cstheme="minorHAnsi"/>
          <w:sz w:val="20"/>
          <w:szCs w:val="20"/>
        </w:rPr>
        <w:t>aan de Kerkfabriek een gedetailleerde projectfiche te bezorgen waarvan deinhoud alleszins overeenstemt met de door hem eerder toegevoegde algemene projectfiche.</w:t>
      </w:r>
      <w:r w:rsidR="00757280" w:rsidRPr="004E77B3">
        <w:rPr>
          <w:rFonts w:cstheme="minorHAnsi"/>
          <w:sz w:val="20"/>
          <w:szCs w:val="20"/>
        </w:rPr>
        <w:t xml:space="preserve"> </w:t>
      </w:r>
    </w:p>
    <w:p w14:paraId="6C583C87" w14:textId="17C144A5" w:rsidR="00757280" w:rsidRPr="004E77B3" w:rsidRDefault="0018180A" w:rsidP="004E77B3">
      <w:pPr>
        <w:jc w:val="both"/>
        <w:rPr>
          <w:rFonts w:cstheme="minorHAnsi"/>
          <w:sz w:val="20"/>
          <w:szCs w:val="20"/>
        </w:rPr>
      </w:pPr>
      <w:r w:rsidRPr="004E77B3">
        <w:rPr>
          <w:rFonts w:cstheme="minorHAnsi"/>
          <w:sz w:val="20"/>
          <w:szCs w:val="20"/>
        </w:rPr>
        <w:t>Behalve programmaboekjes met betrekking tot het eenmalig gebruik mag in het</w:t>
      </w:r>
      <w:r w:rsidR="00757280" w:rsidRPr="004E77B3">
        <w:rPr>
          <w:rFonts w:cstheme="minorHAnsi"/>
          <w:sz w:val="20"/>
          <w:szCs w:val="20"/>
        </w:rPr>
        <w:t xml:space="preserve"> </w:t>
      </w:r>
      <w:r w:rsidRPr="004E77B3">
        <w:rPr>
          <w:rFonts w:cstheme="minorHAnsi"/>
          <w:sz w:val="20"/>
          <w:szCs w:val="20"/>
        </w:rPr>
        <w:t>kerkgebouw door de gebruiker niets verkocht of gratis uitgedeeld worden aan het</w:t>
      </w:r>
      <w:r w:rsidR="00757280" w:rsidRPr="004E77B3">
        <w:rPr>
          <w:rFonts w:cstheme="minorHAnsi"/>
          <w:sz w:val="20"/>
          <w:szCs w:val="20"/>
        </w:rPr>
        <w:t xml:space="preserve"> </w:t>
      </w:r>
      <w:r w:rsidRPr="004E77B3">
        <w:rPr>
          <w:rFonts w:cstheme="minorHAnsi"/>
          <w:sz w:val="20"/>
          <w:szCs w:val="20"/>
        </w:rPr>
        <w:t>publiek zonder voorafgaande toelating van een vertegenwoordiger van de Kerkfabriek.</w:t>
      </w:r>
    </w:p>
    <w:p w14:paraId="446F9E37" w14:textId="77777777" w:rsidR="004E77B3" w:rsidRPr="004E77B3" w:rsidRDefault="0018180A" w:rsidP="004E77B3">
      <w:pPr>
        <w:jc w:val="both"/>
        <w:rPr>
          <w:rFonts w:cstheme="minorHAnsi"/>
          <w:sz w:val="20"/>
          <w:szCs w:val="20"/>
          <w:u w:val="single"/>
        </w:rPr>
      </w:pPr>
      <w:r w:rsidRPr="004E77B3">
        <w:rPr>
          <w:rFonts w:cstheme="minorHAnsi"/>
          <w:sz w:val="20"/>
          <w:szCs w:val="20"/>
          <w:u w:val="single"/>
        </w:rPr>
        <w:t>Bij artikel 9.</w:t>
      </w:r>
      <w:r w:rsidR="004E77B3" w:rsidRPr="004E77B3">
        <w:rPr>
          <w:rFonts w:cstheme="minorHAnsi"/>
          <w:sz w:val="20"/>
          <w:szCs w:val="20"/>
          <w:u w:val="single"/>
        </w:rPr>
        <w:t xml:space="preserve"> </w:t>
      </w:r>
    </w:p>
    <w:p w14:paraId="1A9DEA66" w14:textId="42FECF9D" w:rsidR="0018180A" w:rsidRPr="004E77B3" w:rsidRDefault="0018180A" w:rsidP="004E77B3">
      <w:pPr>
        <w:jc w:val="both"/>
        <w:rPr>
          <w:rFonts w:cstheme="minorHAnsi"/>
          <w:sz w:val="20"/>
          <w:szCs w:val="20"/>
        </w:rPr>
      </w:pPr>
      <w:r w:rsidRPr="004E77B3">
        <w:rPr>
          <w:rFonts w:cstheme="minorHAnsi"/>
          <w:sz w:val="20"/>
          <w:szCs w:val="20"/>
        </w:rPr>
        <w:t>Wanneer een bepaling van deze overeenkomst geheel of gedeeltelijk door nietigheid</w:t>
      </w:r>
      <w:r w:rsidR="00757280" w:rsidRPr="004E77B3">
        <w:rPr>
          <w:rFonts w:cstheme="minorHAnsi"/>
          <w:sz w:val="20"/>
          <w:szCs w:val="20"/>
        </w:rPr>
        <w:t xml:space="preserve"> </w:t>
      </w:r>
      <w:r w:rsidRPr="004E77B3">
        <w:rPr>
          <w:rFonts w:cstheme="minorHAnsi"/>
          <w:sz w:val="20"/>
          <w:szCs w:val="20"/>
        </w:rPr>
        <w:t>wordt getroffen, wordt deze vervangen door een geldige bepaling die naar haar juridisch en economisch effect zo dicht mogelijk aanleunt bij de nietige clausule, zodat</w:t>
      </w:r>
      <w:r w:rsidR="00757280" w:rsidRPr="004E77B3">
        <w:rPr>
          <w:rFonts w:cstheme="minorHAnsi"/>
          <w:sz w:val="20"/>
          <w:szCs w:val="20"/>
        </w:rPr>
        <w:t xml:space="preserve"> </w:t>
      </w:r>
      <w:r w:rsidRPr="004E77B3">
        <w:rPr>
          <w:rFonts w:cstheme="minorHAnsi"/>
          <w:sz w:val="20"/>
          <w:szCs w:val="20"/>
        </w:rPr>
        <w:t>partijen geacht worden onder die voorwaarden eveneens gecontracteerd te hebben.</w:t>
      </w:r>
      <w:r w:rsidR="00757280" w:rsidRPr="004E77B3">
        <w:rPr>
          <w:rFonts w:cstheme="minorHAnsi"/>
          <w:sz w:val="20"/>
          <w:szCs w:val="20"/>
        </w:rPr>
        <w:t xml:space="preserve"> </w:t>
      </w:r>
      <w:r w:rsidRPr="004E77B3">
        <w:rPr>
          <w:rFonts w:cstheme="minorHAnsi"/>
          <w:sz w:val="20"/>
          <w:szCs w:val="20"/>
        </w:rPr>
        <w:t>Alle schriftelijke mededelingen, daarin inbegrepen iedere kennisgeving of verslag,</w:t>
      </w:r>
      <w:r w:rsidR="00757280" w:rsidRPr="004E77B3">
        <w:rPr>
          <w:rFonts w:cstheme="minorHAnsi"/>
          <w:sz w:val="20"/>
          <w:szCs w:val="20"/>
        </w:rPr>
        <w:t xml:space="preserve"> </w:t>
      </w:r>
      <w:r w:rsidRPr="004E77B3">
        <w:rPr>
          <w:rFonts w:cstheme="minorHAnsi"/>
          <w:sz w:val="20"/>
          <w:szCs w:val="20"/>
        </w:rPr>
        <w:t>vereist of toegelaten krachtens deze overeenkomst, worden geacht voldoende gegeven</w:t>
      </w:r>
      <w:r w:rsidR="00757280" w:rsidRPr="004E77B3">
        <w:rPr>
          <w:rFonts w:cstheme="minorHAnsi"/>
          <w:sz w:val="20"/>
          <w:szCs w:val="20"/>
        </w:rPr>
        <w:t xml:space="preserve"> </w:t>
      </w:r>
      <w:r w:rsidRPr="004E77B3">
        <w:rPr>
          <w:rFonts w:cstheme="minorHAnsi"/>
          <w:sz w:val="20"/>
          <w:szCs w:val="20"/>
        </w:rPr>
        <w:t>te zijn indien zij per e-mail met ontvangstbevestiging geschieden op de respectieve</w:t>
      </w:r>
      <w:r w:rsidR="00757280" w:rsidRPr="004E77B3">
        <w:rPr>
          <w:rFonts w:cstheme="minorHAnsi"/>
          <w:sz w:val="20"/>
          <w:szCs w:val="20"/>
        </w:rPr>
        <w:t xml:space="preserve"> </w:t>
      </w:r>
      <w:r w:rsidRPr="004E77B3">
        <w:rPr>
          <w:rFonts w:cstheme="minorHAnsi"/>
          <w:sz w:val="20"/>
          <w:szCs w:val="20"/>
        </w:rPr>
        <w:t>e-mailadressen (Kerkfabriek: … ; gebruiker: …), tenzij in deze overeenkomstanders aangegeven.</w:t>
      </w:r>
      <w:r w:rsidR="00757280" w:rsidRPr="004E77B3">
        <w:rPr>
          <w:rFonts w:cstheme="minorHAnsi"/>
          <w:sz w:val="20"/>
          <w:szCs w:val="20"/>
        </w:rPr>
        <w:t xml:space="preserve"> </w:t>
      </w:r>
      <w:r w:rsidRPr="004E77B3">
        <w:rPr>
          <w:rFonts w:cstheme="minorHAnsi"/>
          <w:sz w:val="20"/>
          <w:szCs w:val="20"/>
        </w:rPr>
        <w:t>Elke wijziging door een partij van het in onderhavige overeenkomst vermelde</w:t>
      </w:r>
      <w:r w:rsidR="00757280" w:rsidRPr="004E77B3">
        <w:rPr>
          <w:rFonts w:cstheme="minorHAnsi"/>
          <w:sz w:val="20"/>
          <w:szCs w:val="20"/>
        </w:rPr>
        <w:t xml:space="preserve"> </w:t>
      </w:r>
      <w:r w:rsidRPr="004E77B3">
        <w:rPr>
          <w:rFonts w:cstheme="minorHAnsi"/>
          <w:sz w:val="20"/>
          <w:szCs w:val="20"/>
        </w:rPr>
        <w:t>fysieke adres zal tijdig ter kennis worden gebracht aan de andere partij en dit minstens15 dagen vóór de effectieve adreswijziging of zetelverplaatsing.</w:t>
      </w:r>
    </w:p>
    <w:sectPr w:rsidR="0018180A" w:rsidRPr="004E77B3" w:rsidSect="00511B9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BC940" w14:textId="77777777" w:rsidR="00FB3F83" w:rsidRDefault="00FB3F83" w:rsidP="003C3ABB">
      <w:pPr>
        <w:spacing w:after="0" w:line="240" w:lineRule="auto"/>
      </w:pPr>
      <w:r>
        <w:separator/>
      </w:r>
    </w:p>
  </w:endnote>
  <w:endnote w:type="continuationSeparator" w:id="0">
    <w:p w14:paraId="054FBFA1" w14:textId="77777777" w:rsidR="00FB3F83" w:rsidRDefault="00FB3F83" w:rsidP="003C3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269967"/>
      <w:docPartObj>
        <w:docPartGallery w:val="Page Numbers (Bottom of Page)"/>
        <w:docPartUnique/>
      </w:docPartObj>
    </w:sdtPr>
    <w:sdtEndPr>
      <w:rPr>
        <w:noProof/>
      </w:rPr>
    </w:sdtEndPr>
    <w:sdtContent>
      <w:p w14:paraId="7DE5D7FB" w14:textId="77777777" w:rsidR="003C3ABB" w:rsidRDefault="007629E5">
        <w:pPr>
          <w:pStyle w:val="Voettekst"/>
          <w:jc w:val="center"/>
        </w:pPr>
        <w:r>
          <w:fldChar w:fldCharType="begin"/>
        </w:r>
        <w:r w:rsidR="003C3ABB">
          <w:instrText xml:space="preserve"> PAGE   \* MERGEFORMAT </w:instrText>
        </w:r>
        <w:r>
          <w:fldChar w:fldCharType="separate"/>
        </w:r>
        <w:r w:rsidR="008263FA">
          <w:rPr>
            <w:noProof/>
          </w:rPr>
          <w:t>1</w:t>
        </w:r>
        <w:r>
          <w:rPr>
            <w:noProof/>
          </w:rPr>
          <w:fldChar w:fldCharType="end"/>
        </w:r>
      </w:p>
    </w:sdtContent>
  </w:sdt>
  <w:p w14:paraId="759BC0A0" w14:textId="77777777" w:rsidR="003C3ABB" w:rsidRDefault="003C3A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E8CD9" w14:textId="77777777" w:rsidR="00FB3F83" w:rsidRDefault="00FB3F83" w:rsidP="003C3ABB">
      <w:pPr>
        <w:spacing w:after="0" w:line="240" w:lineRule="auto"/>
      </w:pPr>
      <w:r>
        <w:separator/>
      </w:r>
    </w:p>
  </w:footnote>
  <w:footnote w:type="continuationSeparator" w:id="0">
    <w:p w14:paraId="223C30C5" w14:textId="77777777" w:rsidR="00FB3F83" w:rsidRDefault="00FB3F83" w:rsidP="003C3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912"/>
    <w:multiLevelType w:val="hybridMultilevel"/>
    <w:tmpl w:val="3E6E84BA"/>
    <w:lvl w:ilvl="0" w:tplc="CC542DD8">
      <w:start w:val="6"/>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75E13A4"/>
    <w:multiLevelType w:val="hybridMultilevel"/>
    <w:tmpl w:val="749ABDEC"/>
    <w:lvl w:ilvl="0" w:tplc="57F2616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A492A1F"/>
    <w:multiLevelType w:val="hybridMultilevel"/>
    <w:tmpl w:val="2DC4347C"/>
    <w:lvl w:ilvl="0" w:tplc="0813000F">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 w15:restartNumberingAfterBreak="0">
    <w:nsid w:val="2440592F"/>
    <w:multiLevelType w:val="hybridMultilevel"/>
    <w:tmpl w:val="4FDC24F8"/>
    <w:lvl w:ilvl="0" w:tplc="79A0646C">
      <w:numFmt w:val="bullet"/>
      <w:lvlText w:val="-"/>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0042330"/>
    <w:multiLevelType w:val="hybridMultilevel"/>
    <w:tmpl w:val="030E85DC"/>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1243843"/>
    <w:multiLevelType w:val="hybridMultilevel"/>
    <w:tmpl w:val="4B14918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4681D3A"/>
    <w:multiLevelType w:val="hybridMultilevel"/>
    <w:tmpl w:val="A37EC9FA"/>
    <w:lvl w:ilvl="0" w:tplc="929E28CC">
      <w:start w:val="6"/>
      <w:numFmt w:val="bullet"/>
      <w:lvlText w:val=""/>
      <w:lvlJc w:val="left"/>
      <w:pPr>
        <w:ind w:left="720" w:hanging="360"/>
      </w:pPr>
      <w:rPr>
        <w:rFonts w:ascii="Symbol" w:eastAsia="Calibri"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CE66B94"/>
    <w:multiLevelType w:val="hybridMultilevel"/>
    <w:tmpl w:val="ADF650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6F76431"/>
    <w:multiLevelType w:val="multilevel"/>
    <w:tmpl w:val="F6A015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4607481">
    <w:abstractNumId w:val="4"/>
  </w:num>
  <w:num w:numId="2" w16cid:durableId="343283932">
    <w:abstractNumId w:val="1"/>
  </w:num>
  <w:num w:numId="3" w16cid:durableId="145514537">
    <w:abstractNumId w:val="5"/>
  </w:num>
  <w:num w:numId="4" w16cid:durableId="2036535384">
    <w:abstractNumId w:val="2"/>
  </w:num>
  <w:num w:numId="5" w16cid:durableId="740639139">
    <w:abstractNumId w:val="7"/>
  </w:num>
  <w:num w:numId="6" w16cid:durableId="583340728">
    <w:abstractNumId w:val="8"/>
  </w:num>
  <w:num w:numId="7" w16cid:durableId="223831926">
    <w:abstractNumId w:val="3"/>
  </w:num>
  <w:num w:numId="8" w16cid:durableId="1685132612">
    <w:abstractNumId w:val="0"/>
  </w:num>
  <w:num w:numId="9" w16cid:durableId="184829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95"/>
    <w:rsid w:val="00000B1C"/>
    <w:rsid w:val="0000689B"/>
    <w:rsid w:val="00006FE1"/>
    <w:rsid w:val="00020661"/>
    <w:rsid w:val="00030322"/>
    <w:rsid w:val="00031F7D"/>
    <w:rsid w:val="00037A79"/>
    <w:rsid w:val="00040092"/>
    <w:rsid w:val="00045246"/>
    <w:rsid w:val="00052355"/>
    <w:rsid w:val="00056C8F"/>
    <w:rsid w:val="000646B3"/>
    <w:rsid w:val="0007146C"/>
    <w:rsid w:val="00090C09"/>
    <w:rsid w:val="0009337B"/>
    <w:rsid w:val="0009413B"/>
    <w:rsid w:val="00097C75"/>
    <w:rsid w:val="000A2338"/>
    <w:rsid w:val="000A40D7"/>
    <w:rsid w:val="000B7206"/>
    <w:rsid w:val="000D19EB"/>
    <w:rsid w:val="000E07CD"/>
    <w:rsid w:val="00114B8F"/>
    <w:rsid w:val="00116846"/>
    <w:rsid w:val="001336AC"/>
    <w:rsid w:val="001404F6"/>
    <w:rsid w:val="00141659"/>
    <w:rsid w:val="001667DF"/>
    <w:rsid w:val="00170A36"/>
    <w:rsid w:val="001714C6"/>
    <w:rsid w:val="0018180A"/>
    <w:rsid w:val="001B25D5"/>
    <w:rsid w:val="001C04B9"/>
    <w:rsid w:val="001D51D9"/>
    <w:rsid w:val="001E4601"/>
    <w:rsid w:val="001F116C"/>
    <w:rsid w:val="001F2349"/>
    <w:rsid w:val="001F3E79"/>
    <w:rsid w:val="002049ED"/>
    <w:rsid w:val="00214C98"/>
    <w:rsid w:val="002334D0"/>
    <w:rsid w:val="002423D8"/>
    <w:rsid w:val="0024342F"/>
    <w:rsid w:val="00266BE2"/>
    <w:rsid w:val="00270EE8"/>
    <w:rsid w:val="00275C84"/>
    <w:rsid w:val="002804E2"/>
    <w:rsid w:val="00294312"/>
    <w:rsid w:val="002A5BD4"/>
    <w:rsid w:val="002C09FF"/>
    <w:rsid w:val="002C4074"/>
    <w:rsid w:val="002D2766"/>
    <w:rsid w:val="002E4247"/>
    <w:rsid w:val="002E6236"/>
    <w:rsid w:val="002F5696"/>
    <w:rsid w:val="00303E0C"/>
    <w:rsid w:val="00315B7C"/>
    <w:rsid w:val="003468D6"/>
    <w:rsid w:val="003521C3"/>
    <w:rsid w:val="0035535E"/>
    <w:rsid w:val="003776B4"/>
    <w:rsid w:val="00381D04"/>
    <w:rsid w:val="00390A44"/>
    <w:rsid w:val="00390DB7"/>
    <w:rsid w:val="003930E8"/>
    <w:rsid w:val="003A0054"/>
    <w:rsid w:val="003A7105"/>
    <w:rsid w:val="003B5583"/>
    <w:rsid w:val="003B74EB"/>
    <w:rsid w:val="003C3ABB"/>
    <w:rsid w:val="003E33BF"/>
    <w:rsid w:val="003E4ACE"/>
    <w:rsid w:val="003F2C6B"/>
    <w:rsid w:val="003F5399"/>
    <w:rsid w:val="00400F5A"/>
    <w:rsid w:val="0040627B"/>
    <w:rsid w:val="00424FA1"/>
    <w:rsid w:val="00425B44"/>
    <w:rsid w:val="00427613"/>
    <w:rsid w:val="00440B49"/>
    <w:rsid w:val="00440F75"/>
    <w:rsid w:val="004439DA"/>
    <w:rsid w:val="004528B2"/>
    <w:rsid w:val="00473C8A"/>
    <w:rsid w:val="00476C7A"/>
    <w:rsid w:val="00484C26"/>
    <w:rsid w:val="00486578"/>
    <w:rsid w:val="004920F8"/>
    <w:rsid w:val="004A281C"/>
    <w:rsid w:val="004B0673"/>
    <w:rsid w:val="004B36EA"/>
    <w:rsid w:val="004B6BC0"/>
    <w:rsid w:val="004C2FFF"/>
    <w:rsid w:val="004C6935"/>
    <w:rsid w:val="004D038A"/>
    <w:rsid w:val="004D7375"/>
    <w:rsid w:val="004E08C4"/>
    <w:rsid w:val="004E3587"/>
    <w:rsid w:val="004E77B3"/>
    <w:rsid w:val="00511B9B"/>
    <w:rsid w:val="005359A9"/>
    <w:rsid w:val="0053722B"/>
    <w:rsid w:val="005448D7"/>
    <w:rsid w:val="00561EF6"/>
    <w:rsid w:val="0056481A"/>
    <w:rsid w:val="0056770A"/>
    <w:rsid w:val="00576051"/>
    <w:rsid w:val="005800C2"/>
    <w:rsid w:val="005A0D6C"/>
    <w:rsid w:val="005A2B81"/>
    <w:rsid w:val="005A7DA6"/>
    <w:rsid w:val="005B2F83"/>
    <w:rsid w:val="005D3524"/>
    <w:rsid w:val="005E00AB"/>
    <w:rsid w:val="005E35E5"/>
    <w:rsid w:val="005F03F6"/>
    <w:rsid w:val="0060194A"/>
    <w:rsid w:val="00624276"/>
    <w:rsid w:val="006277AA"/>
    <w:rsid w:val="006301B8"/>
    <w:rsid w:val="00636441"/>
    <w:rsid w:val="00646E66"/>
    <w:rsid w:val="006537DA"/>
    <w:rsid w:val="00653D46"/>
    <w:rsid w:val="006723FF"/>
    <w:rsid w:val="00676B53"/>
    <w:rsid w:val="00682353"/>
    <w:rsid w:val="006938E0"/>
    <w:rsid w:val="0069664B"/>
    <w:rsid w:val="006A23A8"/>
    <w:rsid w:val="006C27F2"/>
    <w:rsid w:val="006D639A"/>
    <w:rsid w:val="006E306E"/>
    <w:rsid w:val="006E53F4"/>
    <w:rsid w:val="006E5DD3"/>
    <w:rsid w:val="007032D3"/>
    <w:rsid w:val="00734AB1"/>
    <w:rsid w:val="00743F32"/>
    <w:rsid w:val="00755A9B"/>
    <w:rsid w:val="00757280"/>
    <w:rsid w:val="007629E5"/>
    <w:rsid w:val="00766A88"/>
    <w:rsid w:val="007677DF"/>
    <w:rsid w:val="0077490B"/>
    <w:rsid w:val="00780FE0"/>
    <w:rsid w:val="00785545"/>
    <w:rsid w:val="007953A9"/>
    <w:rsid w:val="007A21A6"/>
    <w:rsid w:val="007C282B"/>
    <w:rsid w:val="007D119C"/>
    <w:rsid w:val="007F225C"/>
    <w:rsid w:val="008053AC"/>
    <w:rsid w:val="00805AED"/>
    <w:rsid w:val="0081622D"/>
    <w:rsid w:val="008206E8"/>
    <w:rsid w:val="0082478D"/>
    <w:rsid w:val="008263FA"/>
    <w:rsid w:val="00842DCD"/>
    <w:rsid w:val="008459D9"/>
    <w:rsid w:val="00853010"/>
    <w:rsid w:val="00862F20"/>
    <w:rsid w:val="008762BE"/>
    <w:rsid w:val="00884286"/>
    <w:rsid w:val="0089418C"/>
    <w:rsid w:val="008B69DE"/>
    <w:rsid w:val="008D748A"/>
    <w:rsid w:val="008E3973"/>
    <w:rsid w:val="008F18CF"/>
    <w:rsid w:val="00911EBA"/>
    <w:rsid w:val="00914633"/>
    <w:rsid w:val="0093647E"/>
    <w:rsid w:val="009443E0"/>
    <w:rsid w:val="00953694"/>
    <w:rsid w:val="00956E8A"/>
    <w:rsid w:val="00960BD3"/>
    <w:rsid w:val="00984825"/>
    <w:rsid w:val="00993222"/>
    <w:rsid w:val="00996CC2"/>
    <w:rsid w:val="009A5345"/>
    <w:rsid w:val="009A5782"/>
    <w:rsid w:val="009B2FBA"/>
    <w:rsid w:val="009B6DE2"/>
    <w:rsid w:val="009C2EFF"/>
    <w:rsid w:val="009C3362"/>
    <w:rsid w:val="009C595A"/>
    <w:rsid w:val="009C6A3B"/>
    <w:rsid w:val="009D6ABC"/>
    <w:rsid w:val="009F774C"/>
    <w:rsid w:val="00A36A1B"/>
    <w:rsid w:val="00A44309"/>
    <w:rsid w:val="00A51716"/>
    <w:rsid w:val="00A55C2A"/>
    <w:rsid w:val="00A76185"/>
    <w:rsid w:val="00A8026F"/>
    <w:rsid w:val="00A92459"/>
    <w:rsid w:val="00A93A19"/>
    <w:rsid w:val="00A95F7E"/>
    <w:rsid w:val="00AA5343"/>
    <w:rsid w:val="00AA6788"/>
    <w:rsid w:val="00AB7622"/>
    <w:rsid w:val="00AC0DCE"/>
    <w:rsid w:val="00AC4CE2"/>
    <w:rsid w:val="00AD013B"/>
    <w:rsid w:val="00AD2E63"/>
    <w:rsid w:val="00B156FE"/>
    <w:rsid w:val="00B17DB2"/>
    <w:rsid w:val="00B378D8"/>
    <w:rsid w:val="00B41F67"/>
    <w:rsid w:val="00B8158B"/>
    <w:rsid w:val="00B8360B"/>
    <w:rsid w:val="00B84C88"/>
    <w:rsid w:val="00BA0B2D"/>
    <w:rsid w:val="00BA3437"/>
    <w:rsid w:val="00BB75BF"/>
    <w:rsid w:val="00BC440E"/>
    <w:rsid w:val="00C03E3D"/>
    <w:rsid w:val="00C11673"/>
    <w:rsid w:val="00C14CCD"/>
    <w:rsid w:val="00C2467F"/>
    <w:rsid w:val="00C25DAC"/>
    <w:rsid w:val="00C3188B"/>
    <w:rsid w:val="00C62A93"/>
    <w:rsid w:val="00C70EC0"/>
    <w:rsid w:val="00C735A9"/>
    <w:rsid w:val="00C81E79"/>
    <w:rsid w:val="00C8426C"/>
    <w:rsid w:val="00C94168"/>
    <w:rsid w:val="00CB4959"/>
    <w:rsid w:val="00CC171F"/>
    <w:rsid w:val="00CE1898"/>
    <w:rsid w:val="00CE291B"/>
    <w:rsid w:val="00CF1F81"/>
    <w:rsid w:val="00D143FD"/>
    <w:rsid w:val="00D277DC"/>
    <w:rsid w:val="00D3484E"/>
    <w:rsid w:val="00D36737"/>
    <w:rsid w:val="00D40A2B"/>
    <w:rsid w:val="00D46B69"/>
    <w:rsid w:val="00D51238"/>
    <w:rsid w:val="00D60B83"/>
    <w:rsid w:val="00D66927"/>
    <w:rsid w:val="00D81216"/>
    <w:rsid w:val="00DB4AA4"/>
    <w:rsid w:val="00DC5D6A"/>
    <w:rsid w:val="00DC7969"/>
    <w:rsid w:val="00DD1005"/>
    <w:rsid w:val="00DD6DA9"/>
    <w:rsid w:val="00DF33ED"/>
    <w:rsid w:val="00E0114F"/>
    <w:rsid w:val="00E145F4"/>
    <w:rsid w:val="00E30CEA"/>
    <w:rsid w:val="00E36226"/>
    <w:rsid w:val="00E5102D"/>
    <w:rsid w:val="00E65819"/>
    <w:rsid w:val="00E720DB"/>
    <w:rsid w:val="00E7677D"/>
    <w:rsid w:val="00E829A2"/>
    <w:rsid w:val="00E9064B"/>
    <w:rsid w:val="00E95739"/>
    <w:rsid w:val="00EA2E9D"/>
    <w:rsid w:val="00EA4C0A"/>
    <w:rsid w:val="00EB1329"/>
    <w:rsid w:val="00F03743"/>
    <w:rsid w:val="00F530B4"/>
    <w:rsid w:val="00F627DD"/>
    <w:rsid w:val="00F7450A"/>
    <w:rsid w:val="00F756BD"/>
    <w:rsid w:val="00F77F30"/>
    <w:rsid w:val="00F80E4A"/>
    <w:rsid w:val="00F87533"/>
    <w:rsid w:val="00F90229"/>
    <w:rsid w:val="00F9499A"/>
    <w:rsid w:val="00FB3F83"/>
    <w:rsid w:val="00FB571E"/>
    <w:rsid w:val="00FB6D89"/>
    <w:rsid w:val="00FC5B49"/>
    <w:rsid w:val="00FC749E"/>
    <w:rsid w:val="00FD5195"/>
    <w:rsid w:val="00FD7094"/>
    <w:rsid w:val="00FE21FA"/>
    <w:rsid w:val="00FF09DB"/>
    <w:rsid w:val="00FF5F4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7D114"/>
  <w15:docId w15:val="{B4B36D87-8238-4056-B477-65A23C60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1B9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D5195"/>
    <w:pPr>
      <w:ind w:left="720"/>
      <w:contextualSpacing/>
    </w:pPr>
  </w:style>
  <w:style w:type="paragraph" w:styleId="Koptekst">
    <w:name w:val="header"/>
    <w:basedOn w:val="Standaard"/>
    <w:link w:val="KoptekstChar"/>
    <w:uiPriority w:val="99"/>
    <w:unhideWhenUsed/>
    <w:rsid w:val="003C3A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3ABB"/>
  </w:style>
  <w:style w:type="paragraph" w:styleId="Voettekst">
    <w:name w:val="footer"/>
    <w:basedOn w:val="Standaard"/>
    <w:link w:val="VoettekstChar"/>
    <w:uiPriority w:val="99"/>
    <w:unhideWhenUsed/>
    <w:rsid w:val="003C3A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3ABB"/>
  </w:style>
  <w:style w:type="paragraph" w:styleId="Ballontekst">
    <w:name w:val="Balloon Text"/>
    <w:basedOn w:val="Standaard"/>
    <w:link w:val="BallontekstChar"/>
    <w:uiPriority w:val="99"/>
    <w:semiHidden/>
    <w:unhideWhenUsed/>
    <w:rsid w:val="001667D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667DF"/>
    <w:rPr>
      <w:rFonts w:ascii="Tahoma" w:hAnsi="Tahoma" w:cs="Tahoma"/>
      <w:sz w:val="16"/>
      <w:szCs w:val="16"/>
    </w:rPr>
  </w:style>
  <w:style w:type="character" w:styleId="Verwijzingopmerking">
    <w:name w:val="annotation reference"/>
    <w:basedOn w:val="Standaardalinea-lettertype"/>
    <w:uiPriority w:val="99"/>
    <w:semiHidden/>
    <w:unhideWhenUsed/>
    <w:rsid w:val="00031F7D"/>
    <w:rPr>
      <w:sz w:val="16"/>
      <w:szCs w:val="16"/>
    </w:rPr>
  </w:style>
  <w:style w:type="paragraph" w:styleId="Tekstopmerking">
    <w:name w:val="annotation text"/>
    <w:basedOn w:val="Standaard"/>
    <w:link w:val="TekstopmerkingChar"/>
    <w:uiPriority w:val="99"/>
    <w:semiHidden/>
    <w:unhideWhenUsed/>
    <w:rsid w:val="00031F7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31F7D"/>
    <w:rPr>
      <w:sz w:val="20"/>
      <w:szCs w:val="20"/>
    </w:rPr>
  </w:style>
  <w:style w:type="paragraph" w:styleId="Onderwerpvanopmerking">
    <w:name w:val="annotation subject"/>
    <w:basedOn w:val="Tekstopmerking"/>
    <w:next w:val="Tekstopmerking"/>
    <w:link w:val="OnderwerpvanopmerkingChar"/>
    <w:uiPriority w:val="99"/>
    <w:semiHidden/>
    <w:unhideWhenUsed/>
    <w:rsid w:val="00031F7D"/>
    <w:rPr>
      <w:b/>
      <w:bCs/>
    </w:rPr>
  </w:style>
  <w:style w:type="character" w:customStyle="1" w:styleId="OnderwerpvanopmerkingChar">
    <w:name w:val="Onderwerp van opmerking Char"/>
    <w:basedOn w:val="TekstopmerkingChar"/>
    <w:link w:val="Onderwerpvanopmerking"/>
    <w:uiPriority w:val="99"/>
    <w:semiHidden/>
    <w:rsid w:val="00031F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916024">
      <w:bodyDiv w:val="1"/>
      <w:marLeft w:val="0"/>
      <w:marRight w:val="0"/>
      <w:marTop w:val="0"/>
      <w:marBottom w:val="0"/>
      <w:divBdr>
        <w:top w:val="none" w:sz="0" w:space="0" w:color="auto"/>
        <w:left w:val="none" w:sz="0" w:space="0" w:color="auto"/>
        <w:bottom w:val="none" w:sz="0" w:space="0" w:color="auto"/>
        <w:right w:val="none" w:sz="0" w:space="0" w:color="auto"/>
      </w:divBdr>
    </w:div>
    <w:div w:id="171076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44fcf7-1892-4dd0-9edb-797adb1ef43e">
      <Terms xmlns="http://schemas.microsoft.com/office/infopath/2007/PartnerControls"/>
    </lcf76f155ced4ddcb4097134ff3c332f>
    <TaxCatchAll xmlns="f740f8a7-2685-41c7-a19f-a76904125167" xsi:nil="true"/>
    <Locatie xmlns="3c44fcf7-1892-4dd0-9edb-797adb1ef43e" xsi:nil="true"/>
    <e7b69f480f714aca9e77e8a9819e0d5c xmlns="3c44fcf7-1892-4dd0-9edb-797adb1ef43e">
      <Terms xmlns="http://schemas.microsoft.com/office/infopath/2007/PartnerControls"/>
    </e7b69f480f714aca9e77e8a9819e0d5c>
    <Datum xmlns="3c44fcf7-1892-4dd0-9edb-797adb1ef4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EF5803A1A17E1488E4AA27DEF2C9641" ma:contentTypeVersion="30" ma:contentTypeDescription="Create a new document." ma:contentTypeScope="" ma:versionID="b79bf1cb685f209cd384f7a96d023868">
  <xsd:schema xmlns:xsd="http://www.w3.org/2001/XMLSchema" xmlns:xs="http://www.w3.org/2001/XMLSchema" xmlns:p="http://schemas.microsoft.com/office/2006/metadata/properties" xmlns:ns2="3c44fcf7-1892-4dd0-9edb-797adb1ef43e" xmlns:ns3="f740f8a7-2685-41c7-a19f-a76904125167" targetNamespace="http://schemas.microsoft.com/office/2006/metadata/properties" ma:root="true" ma:fieldsID="ad82b1d65ba610da5cabb70bfe48c112" ns2:_="" ns3:_="">
    <xsd:import namespace="3c44fcf7-1892-4dd0-9edb-797adb1ef43e"/>
    <xsd:import namespace="f740f8a7-2685-41c7-a19f-a76904125167"/>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Datum" minOccurs="0"/>
                <xsd:element ref="ns2:e7b69f480f714aca9e77e8a9819e0d5c" minOccurs="0"/>
                <xsd:element ref="ns2:MediaServiceBillingMetadata" minOccurs="0"/>
                <xsd:element ref="ns2:Locatie" minOccurs="0"/>
                <xsd:element ref="ns2:f9a5a239-2bdc-41d4-9027-8547b24c9244CountryOrRegion" minOccurs="0"/>
                <xsd:element ref="ns2:f9a5a239-2bdc-41d4-9027-8547b24c9244State" minOccurs="0"/>
                <xsd:element ref="ns2:f9a5a239-2bdc-41d4-9027-8547b24c9244City" minOccurs="0"/>
                <xsd:element ref="ns2:f9a5a239-2bdc-41d4-9027-8547b24c9244PostalCode" minOccurs="0"/>
                <xsd:element ref="ns2:f9a5a239-2bdc-41d4-9027-8547b24c9244Street" minOccurs="0"/>
                <xsd:element ref="ns2:f9a5a239-2bdc-41d4-9027-8547b24c9244GeoLoc" minOccurs="0"/>
                <xsd:element ref="ns2:f9a5a239-2bdc-41d4-9027-8547b24c9244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4fcf7-1892-4dd0-9edb-797adb1ef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eef685-4b96-4ad5-96c2-4b91865a77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um" ma:index="25" nillable="true" ma:displayName="Datum" ma:format="DateOnly" ma:internalName="Datum">
      <xsd:simpleType>
        <xsd:restriction base="dms:DateTime"/>
      </xsd:simpleType>
    </xsd:element>
    <xsd:element name="e7b69f480f714aca9e77e8a9819e0d5c" ma:index="27" nillable="true" ma:taxonomy="true" ma:internalName="e7b69f480f714aca9e77e8a9819e0d5c" ma:taxonomyFieldName="Labels" ma:displayName="Labels" ma:default="" ma:fieldId="{e7b69f48-0f71-4aca-9e77-e8a9819e0d5c}" ma:taxonomyMulti="true" ma:sspId="35eef685-4b96-4ad5-96c2-4b91865a7751" ma:termSetId="22035077-2e30-450f-99ac-889a3bec24d8" ma:anchorId="00000000-0000-0000-0000-000000000000" ma:open="false" ma:isKeyword="false">
      <xsd:complexType>
        <xsd:sequence>
          <xsd:element ref="pc:Terms" minOccurs="0" maxOccurs="1"/>
        </xsd:sequence>
      </xsd:complexType>
    </xsd:element>
    <xsd:element name="MediaServiceBillingMetadata" ma:index="28" nillable="true" ma:displayName="MediaServiceBillingMetadata" ma:hidden="true" ma:internalName="MediaServiceBillingMetadata" ma:readOnly="true">
      <xsd:simpleType>
        <xsd:restriction base="dms:Note"/>
      </xsd:simpleType>
    </xsd:element>
    <xsd:element name="Locatie" ma:index="29" nillable="true" ma:displayName="Locatie" ma:format="Dropdown" ma:internalName="Locatie">
      <xsd:simpleType>
        <xsd:restriction base="dms:Unknown"/>
      </xsd:simpleType>
    </xsd:element>
    <xsd:element name="f9a5a239-2bdc-41d4-9027-8547b24c9244CountryOrRegion" ma:index="30" nillable="true" ma:displayName="Locatie: land" ma:internalName="CountryOrRegion" ma:readOnly="true">
      <xsd:simpleType>
        <xsd:restriction base="dms:Text"/>
      </xsd:simpleType>
    </xsd:element>
    <xsd:element name="f9a5a239-2bdc-41d4-9027-8547b24c9244State" ma:index="31" nillable="true" ma:displayName="Locatie: provincie" ma:internalName="State" ma:readOnly="true">
      <xsd:simpleType>
        <xsd:restriction base="dms:Text"/>
      </xsd:simpleType>
    </xsd:element>
    <xsd:element name="f9a5a239-2bdc-41d4-9027-8547b24c9244City" ma:index="32" nillable="true" ma:displayName="Locatie: stad" ma:internalName="City" ma:readOnly="true">
      <xsd:simpleType>
        <xsd:restriction base="dms:Text"/>
      </xsd:simpleType>
    </xsd:element>
    <xsd:element name="f9a5a239-2bdc-41d4-9027-8547b24c9244PostalCode" ma:index="33" nillable="true" ma:displayName="Locatie: postcode" ma:internalName="PostalCode" ma:readOnly="true">
      <xsd:simpleType>
        <xsd:restriction base="dms:Text"/>
      </xsd:simpleType>
    </xsd:element>
    <xsd:element name="f9a5a239-2bdc-41d4-9027-8547b24c9244Street" ma:index="34" nillable="true" ma:displayName="Locatie: straat" ma:internalName="Street" ma:readOnly="true">
      <xsd:simpleType>
        <xsd:restriction base="dms:Text"/>
      </xsd:simpleType>
    </xsd:element>
    <xsd:element name="f9a5a239-2bdc-41d4-9027-8547b24c9244GeoLoc" ma:index="35" nillable="true" ma:displayName="Locatie: coördinaten" ma:internalName="GeoLoc" ma:readOnly="true">
      <xsd:simpleType>
        <xsd:restriction base="dms:Unknown"/>
      </xsd:simpleType>
    </xsd:element>
    <xsd:element name="f9a5a239-2bdc-41d4-9027-8547b24c9244DispName" ma:index="36" nillable="true" ma:displayName="Locatie: naam"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40f8a7-2685-41c7-a19f-a769041251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db404b-87ca-4399-a55f-38e47c067548}" ma:internalName="TaxCatchAll" ma:showField="CatchAllData" ma:web="f740f8a7-2685-41c7-a19f-a7690412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E6C96-9DF5-4C70-9954-5678A57A5F29}">
  <ds:schemaRefs>
    <ds:schemaRef ds:uri="http://schemas.microsoft.com/office/2006/metadata/properties"/>
    <ds:schemaRef ds:uri="http://schemas.microsoft.com/office/infopath/2007/PartnerControls"/>
    <ds:schemaRef ds:uri="3c44fcf7-1892-4dd0-9edb-797adb1ef43e"/>
    <ds:schemaRef ds:uri="f740f8a7-2685-41c7-a19f-a76904125167"/>
  </ds:schemaRefs>
</ds:datastoreItem>
</file>

<file path=customXml/itemProps2.xml><?xml version="1.0" encoding="utf-8"?>
<ds:datastoreItem xmlns:ds="http://schemas.openxmlformats.org/officeDocument/2006/customXml" ds:itemID="{AC6A4983-995E-4E9F-B44A-0ED30BC012BD}">
  <ds:schemaRefs>
    <ds:schemaRef ds:uri="http://schemas.microsoft.com/sharepoint/v3/contenttype/forms"/>
  </ds:schemaRefs>
</ds:datastoreItem>
</file>

<file path=customXml/itemProps3.xml><?xml version="1.0" encoding="utf-8"?>
<ds:datastoreItem xmlns:ds="http://schemas.openxmlformats.org/officeDocument/2006/customXml" ds:itemID="{5D644C8E-76F1-4834-B336-462DA55D6C7E}">
  <ds:schemaRefs>
    <ds:schemaRef ds:uri="http://schemas.openxmlformats.org/officeDocument/2006/bibliography"/>
  </ds:schemaRefs>
</ds:datastoreItem>
</file>

<file path=customXml/itemProps4.xml><?xml version="1.0" encoding="utf-8"?>
<ds:datastoreItem xmlns:ds="http://schemas.openxmlformats.org/officeDocument/2006/customXml" ds:itemID="{793786F4-4336-4A14-913B-634CB51D7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4fcf7-1892-4dd0-9edb-797adb1ef43e"/>
    <ds:schemaRef ds:uri="f740f8a7-2685-41c7-a19f-a7690412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3556</Words>
  <Characters>19561</Characters>
  <Application>Microsoft Office Word</Application>
  <DocSecurity>0</DocSecurity>
  <Lines>163</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 Kelchtermans</dc:creator>
  <cp:lastModifiedBy>Judith Delbaere</cp:lastModifiedBy>
  <cp:revision>2</cp:revision>
  <cp:lastPrinted>2014-05-30T09:21:00Z</cp:lastPrinted>
  <dcterms:created xsi:type="dcterms:W3CDTF">2025-04-23T19:32:00Z</dcterms:created>
  <dcterms:modified xsi:type="dcterms:W3CDTF">2025-04-23T19:32:00Z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0x0101004EF5803A1A17E1488E4AA27DEF2C9641</vt:lpwstr>
  </property>
  <property fmtid="{D5CDD505-2E9C-101B-9397-08002B2CF9AE}" pid="3" name="Labels">
    <vt:lpwstr/>
  </property>
</Properties>
</file>